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70" w:rsidRPr="00C50D70" w:rsidRDefault="00C50D70" w:rsidP="00C50D70">
      <w:pPr>
        <w:shd w:val="clear" w:color="auto" w:fill="FFFFFF"/>
        <w:spacing w:after="75" w:line="240" w:lineRule="auto"/>
        <w:outlineLvl w:val="2"/>
        <w:rPr>
          <w:rFonts w:ascii="Verdana" w:eastAsia="Times New Roman" w:hAnsi="Verdana" w:cs="Times New Roman"/>
          <w:b/>
          <w:bCs/>
          <w:color w:val="052635"/>
          <w:sz w:val="30"/>
          <w:szCs w:val="30"/>
        </w:rPr>
      </w:pPr>
      <w:r w:rsidRPr="00C50D70">
        <w:rPr>
          <w:rFonts w:ascii="Verdana" w:eastAsia="Times New Roman" w:hAnsi="Verdana" w:cs="Times New Roman"/>
          <w:b/>
          <w:bCs/>
          <w:color w:val="052635"/>
          <w:sz w:val="30"/>
          <w:szCs w:val="30"/>
        </w:rPr>
        <w:t>НА РАБОТУ БЕЗ ОПАСКИ</w:t>
      </w:r>
    </w:p>
    <w:p w:rsidR="00C50D70" w:rsidRPr="00C50D70" w:rsidRDefault="00C50D70" w:rsidP="00C50D70">
      <w:pPr>
        <w:shd w:val="clear" w:color="auto" w:fill="FFFFFF"/>
        <w:spacing w:after="0" w:line="240" w:lineRule="auto"/>
        <w:rPr>
          <w:rFonts w:ascii="Verdana" w:eastAsia="Times New Roman" w:hAnsi="Verdana" w:cs="Times New Roman"/>
          <w:color w:val="052635"/>
          <w:sz w:val="17"/>
          <w:szCs w:val="17"/>
        </w:rPr>
      </w:pP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Началась компания, приуроченная к Всемирному дню охраны труда, который отмечается 28 апреля.</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 xml:space="preserve">По </w:t>
      </w:r>
      <w:proofErr w:type="spellStart"/>
      <w:r w:rsidRPr="00C50D70">
        <w:rPr>
          <w:rFonts w:ascii="Verdana" w:eastAsia="Times New Roman" w:hAnsi="Verdana" w:cs="Times New Roman"/>
          <w:color w:val="052635"/>
          <w:sz w:val="17"/>
          <w:szCs w:val="17"/>
        </w:rPr>
        <w:t>Аскизскому</w:t>
      </w:r>
      <w:proofErr w:type="spellEnd"/>
      <w:r w:rsidRPr="00C50D70">
        <w:rPr>
          <w:rFonts w:ascii="Verdana" w:eastAsia="Times New Roman" w:hAnsi="Verdana" w:cs="Times New Roman"/>
          <w:color w:val="052635"/>
          <w:sz w:val="17"/>
          <w:szCs w:val="17"/>
        </w:rPr>
        <w:t xml:space="preserve"> району за 2011 год зарегистрировано 7 несчастных случаев, в том числе с тяжелым исходом -3:</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 xml:space="preserve">- ОАО « </w:t>
      </w:r>
      <w:proofErr w:type="spellStart"/>
      <w:r w:rsidRPr="00C50D70">
        <w:rPr>
          <w:rFonts w:ascii="Verdana" w:eastAsia="Times New Roman" w:hAnsi="Verdana" w:cs="Times New Roman"/>
          <w:color w:val="052635"/>
          <w:sz w:val="17"/>
          <w:szCs w:val="17"/>
        </w:rPr>
        <w:t>Аскизавтотранс</w:t>
      </w:r>
      <w:proofErr w:type="spellEnd"/>
      <w:r w:rsidRPr="00C50D70">
        <w:rPr>
          <w:rFonts w:ascii="Verdana" w:eastAsia="Times New Roman" w:hAnsi="Verdana" w:cs="Times New Roman"/>
          <w:color w:val="052635"/>
          <w:sz w:val="17"/>
          <w:szCs w:val="17"/>
        </w:rPr>
        <w:t>» потеря ч/дн</w:t>
      </w:r>
      <w:proofErr w:type="gramStart"/>
      <w:r w:rsidRPr="00C50D70">
        <w:rPr>
          <w:rFonts w:ascii="Verdana" w:eastAsia="Times New Roman" w:hAnsi="Verdana" w:cs="Times New Roman"/>
          <w:color w:val="052635"/>
          <w:sz w:val="17"/>
          <w:szCs w:val="17"/>
        </w:rPr>
        <w:t>.н</w:t>
      </w:r>
      <w:proofErr w:type="gramEnd"/>
      <w:r w:rsidRPr="00C50D70">
        <w:rPr>
          <w:rFonts w:ascii="Verdana" w:eastAsia="Times New Roman" w:hAnsi="Verdana" w:cs="Times New Roman"/>
          <w:color w:val="052635"/>
          <w:sz w:val="17"/>
          <w:szCs w:val="17"/>
        </w:rPr>
        <w:t>етрудоспособности-176;</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 xml:space="preserve">- ООО « Электра» потеря </w:t>
      </w:r>
      <w:proofErr w:type="gramStart"/>
      <w:r w:rsidRPr="00C50D70">
        <w:rPr>
          <w:rFonts w:ascii="Verdana" w:eastAsia="Times New Roman" w:hAnsi="Verdana" w:cs="Times New Roman"/>
          <w:color w:val="052635"/>
          <w:sz w:val="17"/>
          <w:szCs w:val="17"/>
        </w:rPr>
        <w:t>ч</w:t>
      </w:r>
      <w:proofErr w:type="gramEnd"/>
      <w:r w:rsidRPr="00C50D70">
        <w:rPr>
          <w:rFonts w:ascii="Verdana" w:eastAsia="Times New Roman" w:hAnsi="Verdana" w:cs="Times New Roman"/>
          <w:color w:val="052635"/>
          <w:sz w:val="17"/>
          <w:szCs w:val="17"/>
        </w:rPr>
        <w:t>/</w:t>
      </w:r>
      <w:proofErr w:type="spellStart"/>
      <w:r w:rsidRPr="00C50D70">
        <w:rPr>
          <w:rFonts w:ascii="Verdana" w:eastAsia="Times New Roman" w:hAnsi="Verdana" w:cs="Times New Roman"/>
          <w:color w:val="052635"/>
          <w:sz w:val="17"/>
          <w:szCs w:val="17"/>
        </w:rPr>
        <w:t>дн</w:t>
      </w:r>
      <w:proofErr w:type="spellEnd"/>
      <w:r w:rsidRPr="00C50D70">
        <w:rPr>
          <w:rFonts w:ascii="Verdana" w:eastAsia="Times New Roman" w:hAnsi="Verdana" w:cs="Times New Roman"/>
          <w:color w:val="052635"/>
          <w:sz w:val="17"/>
          <w:szCs w:val="17"/>
        </w:rPr>
        <w:t>. нетрудоспособности - 154;</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 xml:space="preserve">- </w:t>
      </w:r>
      <w:proofErr w:type="spellStart"/>
      <w:r w:rsidRPr="00C50D70">
        <w:rPr>
          <w:rFonts w:ascii="Verdana" w:eastAsia="Times New Roman" w:hAnsi="Verdana" w:cs="Times New Roman"/>
          <w:color w:val="052635"/>
          <w:sz w:val="17"/>
          <w:szCs w:val="17"/>
        </w:rPr>
        <w:t>Тейская</w:t>
      </w:r>
      <w:proofErr w:type="spellEnd"/>
      <w:r w:rsidRPr="00C50D70">
        <w:rPr>
          <w:rFonts w:ascii="Verdana" w:eastAsia="Times New Roman" w:hAnsi="Verdana" w:cs="Times New Roman"/>
          <w:color w:val="052635"/>
          <w:sz w:val="17"/>
          <w:szCs w:val="17"/>
        </w:rPr>
        <w:t xml:space="preserve"> первичная профсоюзная организация « </w:t>
      </w:r>
      <w:proofErr w:type="spellStart"/>
      <w:r w:rsidRPr="00C50D70">
        <w:rPr>
          <w:rFonts w:ascii="Verdana" w:eastAsia="Times New Roman" w:hAnsi="Verdana" w:cs="Times New Roman"/>
          <w:color w:val="052635"/>
          <w:sz w:val="17"/>
          <w:szCs w:val="17"/>
        </w:rPr>
        <w:t>Тейские</w:t>
      </w:r>
      <w:proofErr w:type="spellEnd"/>
      <w:r w:rsidRPr="00C50D70">
        <w:rPr>
          <w:rFonts w:ascii="Verdana" w:eastAsia="Times New Roman" w:hAnsi="Verdana" w:cs="Times New Roman"/>
          <w:color w:val="052635"/>
          <w:sz w:val="17"/>
          <w:szCs w:val="17"/>
        </w:rPr>
        <w:t xml:space="preserve"> горняки»-136 ч/</w:t>
      </w:r>
      <w:proofErr w:type="spellStart"/>
      <w:r w:rsidRPr="00C50D70">
        <w:rPr>
          <w:rFonts w:ascii="Verdana" w:eastAsia="Times New Roman" w:hAnsi="Verdana" w:cs="Times New Roman"/>
          <w:color w:val="052635"/>
          <w:sz w:val="17"/>
          <w:szCs w:val="17"/>
        </w:rPr>
        <w:t>дн</w:t>
      </w:r>
      <w:proofErr w:type="spellEnd"/>
      <w:r w:rsidRPr="00C50D70">
        <w:rPr>
          <w:rFonts w:ascii="Verdana" w:eastAsia="Times New Roman" w:hAnsi="Verdana" w:cs="Times New Roman"/>
          <w:color w:val="052635"/>
          <w:sz w:val="17"/>
          <w:szCs w:val="17"/>
        </w:rPr>
        <w:t>.</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Одной из главных причин высокого травматизма и профессиональной заболеваемости в республике являются неудовлетворительные условия труда. Необходимость энергичной борьбы с этими явлениями диктуется не только гуманными соображениями сохранения жизни и здоровья трудящихся, но и прямыми экономическими выгодами. Опыт показывает</w:t>
      </w:r>
      <w:proofErr w:type="gramStart"/>
      <w:r w:rsidRPr="00C50D70">
        <w:rPr>
          <w:rFonts w:ascii="Verdana" w:eastAsia="Times New Roman" w:hAnsi="Verdana" w:cs="Times New Roman"/>
          <w:color w:val="052635"/>
          <w:sz w:val="17"/>
          <w:szCs w:val="17"/>
        </w:rPr>
        <w:t xml:space="preserve"> ,</w:t>
      </w:r>
      <w:proofErr w:type="gramEnd"/>
      <w:r w:rsidRPr="00C50D70">
        <w:rPr>
          <w:rFonts w:ascii="Verdana" w:eastAsia="Times New Roman" w:hAnsi="Verdana" w:cs="Times New Roman"/>
          <w:color w:val="052635"/>
          <w:sz w:val="17"/>
          <w:szCs w:val="17"/>
        </w:rPr>
        <w:t xml:space="preserve"> что качество охраны труда , высокий уровень культуры и безопасности в равной мере выгоден трудящимся, работодателям и органам власти всех уровней. Только безопасный труд можно назвать достойным трудом.</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Вступив в ХХ</w:t>
      </w:r>
      <w:proofErr w:type="gramStart"/>
      <w:r w:rsidRPr="00C50D70">
        <w:rPr>
          <w:rFonts w:ascii="Verdana" w:eastAsia="Times New Roman" w:hAnsi="Verdana" w:cs="Times New Roman"/>
          <w:color w:val="052635"/>
          <w:sz w:val="17"/>
          <w:szCs w:val="17"/>
        </w:rPr>
        <w:t>I</w:t>
      </w:r>
      <w:proofErr w:type="gramEnd"/>
      <w:r w:rsidRPr="00C50D70">
        <w:rPr>
          <w:rFonts w:ascii="Verdana" w:eastAsia="Times New Roman" w:hAnsi="Verdana" w:cs="Times New Roman"/>
          <w:color w:val="052635"/>
          <w:sz w:val="17"/>
          <w:szCs w:val="17"/>
        </w:rPr>
        <w:t xml:space="preserve"> век и пользуясь благами достижений научно-технической революции, современное общество еще не покончило с массовыми явлениями несчастных случаев и травматизма на рабочих местах. По данным Международной организации труда, ежегодно только по этим причинам в мире умирает более двух миллионов человек. Регистрируется более 160 миллионов профессиональных заболеваний.</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В России</w:t>
      </w:r>
      <w:proofErr w:type="gramStart"/>
      <w:r w:rsidRPr="00C50D70">
        <w:rPr>
          <w:rFonts w:ascii="Verdana" w:eastAsia="Times New Roman" w:hAnsi="Verdana" w:cs="Times New Roman"/>
          <w:color w:val="052635"/>
          <w:sz w:val="17"/>
          <w:szCs w:val="17"/>
        </w:rPr>
        <w:t xml:space="preserve"> ,</w:t>
      </w:r>
      <w:proofErr w:type="gramEnd"/>
      <w:r w:rsidRPr="00C50D70">
        <w:rPr>
          <w:rFonts w:ascii="Verdana" w:eastAsia="Times New Roman" w:hAnsi="Verdana" w:cs="Times New Roman"/>
          <w:color w:val="052635"/>
          <w:sz w:val="17"/>
          <w:szCs w:val="17"/>
        </w:rPr>
        <w:t xml:space="preserve"> несмотря на общую тенденцию снижения производственного травматизма, его показатели остаются недопустимо высокими. Ежегодно в Российской Федерации на производстве гибнет более трех тысяч человек, свыше 100 тысяч человек получают травмы, регистрируется более девяти тысяч профессиональных заболеваний.</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В Республике Хакасия состояние условий труда за последние годы улучшилось, однако в большинстве организаций добывающей промышленности, строительстве, сельского хозяйства, в малом бизнесе продолжает оставаться высоким удельный вес работников, занятых во вредных условиях труда.</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 xml:space="preserve">По данным Фонда социального страхования РФ по Республике Хакасия в 2011 году получили травмы на производстве 326 человек </w:t>
      </w:r>
      <w:proofErr w:type="gramStart"/>
      <w:r w:rsidRPr="00C50D70">
        <w:rPr>
          <w:rFonts w:ascii="Verdana" w:eastAsia="Times New Roman" w:hAnsi="Verdana" w:cs="Times New Roman"/>
          <w:color w:val="052635"/>
          <w:sz w:val="17"/>
          <w:szCs w:val="17"/>
        </w:rPr>
        <w:t xml:space="preserve">( </w:t>
      </w:r>
      <w:proofErr w:type="gramEnd"/>
      <w:r w:rsidRPr="00C50D70">
        <w:rPr>
          <w:rFonts w:ascii="Verdana" w:eastAsia="Times New Roman" w:hAnsi="Verdana" w:cs="Times New Roman"/>
          <w:color w:val="052635"/>
          <w:sz w:val="17"/>
          <w:szCs w:val="17"/>
        </w:rPr>
        <w:t>в 2010- м- 350), в том числе со смертельным исходом -11 человек (в 2010-м – 11).</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Наибольшее количество пострадавших на производстве в прошлом году было зарегистрировано в Абакане- 142человека, Саяногорске – 50 человек, Черногорске – 39.</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За 2011 год в Республике зарегистрировано 115 случаев профессиональной заболеваемости.</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В целях привлечения внимания и важности сокращения количества несчастных случаев и профзаболеваний на производстве Международная организация труда 28 апреля отмечает Всемирный день охраны труда. В нынешнем году дата отмечается уже в десятый раз более чем в 100 странах.</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Практика показывает</w:t>
      </w:r>
      <w:proofErr w:type="gramStart"/>
      <w:r w:rsidRPr="00C50D70">
        <w:rPr>
          <w:rFonts w:ascii="Verdana" w:eastAsia="Times New Roman" w:hAnsi="Verdana" w:cs="Times New Roman"/>
          <w:color w:val="052635"/>
          <w:sz w:val="17"/>
          <w:szCs w:val="17"/>
        </w:rPr>
        <w:t xml:space="preserve"> ,</w:t>
      </w:r>
      <w:proofErr w:type="gramEnd"/>
      <w:r w:rsidRPr="00C50D70">
        <w:rPr>
          <w:rFonts w:ascii="Verdana" w:eastAsia="Times New Roman" w:hAnsi="Verdana" w:cs="Times New Roman"/>
          <w:color w:val="052635"/>
          <w:sz w:val="17"/>
          <w:szCs w:val="17"/>
        </w:rPr>
        <w:t xml:space="preserve"> что управление охраной труда, построенное на принципах социального партнерства на всех уровнях является эффективным инструментом, направленным на улучшений условий труда.</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 xml:space="preserve">Администрация </w:t>
      </w:r>
      <w:proofErr w:type="spellStart"/>
      <w:r w:rsidRPr="00C50D70">
        <w:rPr>
          <w:rFonts w:ascii="Verdana" w:eastAsia="Times New Roman" w:hAnsi="Verdana" w:cs="Times New Roman"/>
          <w:color w:val="052635"/>
          <w:sz w:val="17"/>
          <w:szCs w:val="17"/>
        </w:rPr>
        <w:t>Аскизского</w:t>
      </w:r>
      <w:proofErr w:type="spellEnd"/>
      <w:r w:rsidRPr="00C50D70">
        <w:rPr>
          <w:rFonts w:ascii="Verdana" w:eastAsia="Times New Roman" w:hAnsi="Verdana" w:cs="Times New Roman"/>
          <w:color w:val="052635"/>
          <w:sz w:val="17"/>
          <w:szCs w:val="17"/>
        </w:rPr>
        <w:t xml:space="preserve"> района рекомендует всем работодателям в апреле 2012 года провести мероприятия, приуроченные к Всемирному дню охраны труда. Провести семинары, конференции, круглые </w:t>
      </w:r>
      <w:proofErr w:type="spellStart"/>
      <w:r w:rsidRPr="00C50D70">
        <w:rPr>
          <w:rFonts w:ascii="Verdana" w:eastAsia="Times New Roman" w:hAnsi="Verdana" w:cs="Times New Roman"/>
          <w:color w:val="052635"/>
          <w:sz w:val="17"/>
          <w:szCs w:val="17"/>
        </w:rPr>
        <w:t>столы</w:t>
      </w:r>
      <w:proofErr w:type="gramStart"/>
      <w:r w:rsidRPr="00C50D70">
        <w:rPr>
          <w:rFonts w:ascii="Verdana" w:eastAsia="Times New Roman" w:hAnsi="Verdana" w:cs="Times New Roman"/>
          <w:color w:val="052635"/>
          <w:sz w:val="17"/>
          <w:szCs w:val="17"/>
        </w:rPr>
        <w:t>,п</w:t>
      </w:r>
      <w:proofErr w:type="gramEnd"/>
      <w:r w:rsidRPr="00C50D70">
        <w:rPr>
          <w:rFonts w:ascii="Verdana" w:eastAsia="Times New Roman" w:hAnsi="Verdana" w:cs="Times New Roman"/>
          <w:color w:val="052635"/>
          <w:sz w:val="17"/>
          <w:szCs w:val="17"/>
        </w:rPr>
        <w:t>ропаганду</w:t>
      </w:r>
      <w:proofErr w:type="spellEnd"/>
      <w:r w:rsidRPr="00C50D70">
        <w:rPr>
          <w:rFonts w:ascii="Verdana" w:eastAsia="Times New Roman" w:hAnsi="Verdana" w:cs="Times New Roman"/>
          <w:color w:val="052635"/>
          <w:sz w:val="17"/>
          <w:szCs w:val="17"/>
        </w:rPr>
        <w:t xml:space="preserve"> практического опыта, демонстрации , выставки специализированной литературы, агитационных плакатов, церемонии награждения отличившихся на данном поприще. На предприятиях, где произошли несчастные случаи со смертельным исходом, почтить минутой молчания погибших на производстве, оказать моральную или материальную помощь их семьям.</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Ведущий специалист по труду</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C50D70">
        <w:rPr>
          <w:rFonts w:ascii="Verdana" w:eastAsia="Times New Roman" w:hAnsi="Verdana" w:cs="Times New Roman"/>
          <w:color w:val="052635"/>
          <w:sz w:val="17"/>
          <w:szCs w:val="17"/>
        </w:rPr>
        <w:t>и охране труда администрации</w:t>
      </w:r>
    </w:p>
    <w:p w:rsidR="00C50D70" w:rsidRPr="00C50D70" w:rsidRDefault="00C50D70" w:rsidP="00C50D70">
      <w:pPr>
        <w:shd w:val="clear" w:color="auto" w:fill="FFFFFF"/>
        <w:spacing w:before="100" w:beforeAutospacing="1" w:after="100" w:afterAutospacing="1" w:line="240" w:lineRule="auto"/>
        <w:rPr>
          <w:rFonts w:ascii="Verdana" w:eastAsia="Times New Roman" w:hAnsi="Verdana" w:cs="Times New Roman"/>
          <w:color w:val="052635"/>
          <w:sz w:val="17"/>
          <w:szCs w:val="17"/>
        </w:rPr>
      </w:pPr>
      <w:proofErr w:type="spellStart"/>
      <w:r w:rsidRPr="00C50D70">
        <w:rPr>
          <w:rFonts w:ascii="Verdana" w:eastAsia="Times New Roman" w:hAnsi="Verdana" w:cs="Times New Roman"/>
          <w:color w:val="052635"/>
          <w:sz w:val="17"/>
          <w:szCs w:val="17"/>
        </w:rPr>
        <w:lastRenderedPageBreak/>
        <w:t>Аскизского</w:t>
      </w:r>
      <w:proofErr w:type="spellEnd"/>
      <w:r w:rsidRPr="00C50D70">
        <w:rPr>
          <w:rFonts w:ascii="Verdana" w:eastAsia="Times New Roman" w:hAnsi="Verdana" w:cs="Times New Roman"/>
          <w:color w:val="052635"/>
          <w:sz w:val="17"/>
          <w:szCs w:val="17"/>
        </w:rPr>
        <w:t xml:space="preserve"> района </w:t>
      </w:r>
      <w:proofErr w:type="spellStart"/>
      <w:r w:rsidRPr="00C50D70">
        <w:rPr>
          <w:rFonts w:ascii="Verdana" w:eastAsia="Times New Roman" w:hAnsi="Verdana" w:cs="Times New Roman"/>
          <w:color w:val="052635"/>
          <w:sz w:val="17"/>
          <w:szCs w:val="17"/>
        </w:rPr>
        <w:t>С.А.Федорцова</w:t>
      </w:r>
      <w:proofErr w:type="spellEnd"/>
    </w:p>
    <w:p w:rsidR="009A0D2A" w:rsidRDefault="009A0D2A">
      <w:bookmarkStart w:id="0" w:name="_GoBack"/>
      <w:bookmarkEnd w:id="0"/>
    </w:p>
    <w:sectPr w:rsidR="009A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70"/>
    <w:rsid w:val="009A0D2A"/>
    <w:rsid w:val="00C5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0D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0D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0D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0D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0D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0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28757">
      <w:bodyDiv w:val="1"/>
      <w:marLeft w:val="0"/>
      <w:marRight w:val="0"/>
      <w:marTop w:val="0"/>
      <w:marBottom w:val="0"/>
      <w:divBdr>
        <w:top w:val="none" w:sz="0" w:space="0" w:color="auto"/>
        <w:left w:val="none" w:sz="0" w:space="0" w:color="auto"/>
        <w:bottom w:val="none" w:sz="0" w:space="0" w:color="auto"/>
        <w:right w:val="none" w:sz="0" w:space="0" w:color="auto"/>
      </w:divBdr>
      <w:divsChild>
        <w:div w:id="1608544810">
          <w:marLeft w:val="0"/>
          <w:marRight w:val="0"/>
          <w:marTop w:val="0"/>
          <w:marBottom w:val="0"/>
          <w:divBdr>
            <w:top w:val="none" w:sz="0" w:space="0" w:color="auto"/>
            <w:left w:val="none" w:sz="0" w:space="0" w:color="auto"/>
            <w:bottom w:val="none" w:sz="0" w:space="0" w:color="auto"/>
            <w:right w:val="none" w:sz="0" w:space="0" w:color="auto"/>
          </w:divBdr>
        </w:div>
        <w:div w:id="176190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2020-08-21T04:36:00Z</dcterms:created>
  <dcterms:modified xsi:type="dcterms:W3CDTF">2020-08-21T04:36:00Z</dcterms:modified>
</cp:coreProperties>
</file>