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A3" w:rsidRPr="00681B81" w:rsidRDefault="00704DA3" w:rsidP="00704DA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  <w:lang w:val="en-US"/>
        </w:rPr>
      </w:pPr>
      <w:r w:rsidRPr="00681B81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AA047C8" wp14:editId="31EEA178">
            <wp:simplePos x="0" y="0"/>
            <wp:positionH relativeFrom="column">
              <wp:posOffset>2648585</wp:posOffset>
            </wp:positionH>
            <wp:positionV relativeFrom="paragraph">
              <wp:posOffset>114935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DA3" w:rsidRPr="00681B81" w:rsidRDefault="00704DA3" w:rsidP="00704DA3"/>
    <w:tbl>
      <w:tblPr>
        <w:tblpPr w:leftFromText="180" w:rightFromText="180" w:horzAnchor="margin" w:tblpXSpec="center" w:tblpY="900"/>
        <w:tblW w:w="9215" w:type="dxa"/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3969"/>
      </w:tblGrid>
      <w:tr w:rsidR="00704DA3" w:rsidRPr="00681B81" w:rsidTr="00704DA3">
        <w:tc>
          <w:tcPr>
            <w:tcW w:w="3828" w:type="dxa"/>
          </w:tcPr>
          <w:p w:rsidR="00704DA3" w:rsidRPr="00681B81" w:rsidRDefault="00704DA3" w:rsidP="00704DA3">
            <w:pPr>
              <w:pStyle w:val="7"/>
              <w:spacing w:before="0" w:after="0"/>
              <w:jc w:val="center"/>
              <w:rPr>
                <w:b/>
              </w:rPr>
            </w:pPr>
            <w:r w:rsidRPr="00681B81">
              <w:rPr>
                <w:b/>
              </w:rPr>
              <w:t>РОССИЙСКАЯ ФЕДЕРАЦИЯ</w:t>
            </w:r>
          </w:p>
          <w:p w:rsidR="00704DA3" w:rsidRPr="00681B81" w:rsidRDefault="00704DA3" w:rsidP="00704DA3">
            <w:pPr>
              <w:jc w:val="center"/>
              <w:rPr>
                <w:b/>
              </w:rPr>
            </w:pPr>
            <w:r w:rsidRPr="00681B81">
              <w:rPr>
                <w:b/>
              </w:rPr>
              <w:t>АДМИНИСТРАЦИЯ</w:t>
            </w:r>
          </w:p>
          <w:p w:rsidR="00704DA3" w:rsidRPr="00681B81" w:rsidRDefault="00704DA3" w:rsidP="00704DA3">
            <w:pPr>
              <w:jc w:val="center"/>
              <w:rPr>
                <w:b/>
              </w:rPr>
            </w:pPr>
            <w:r w:rsidRPr="00681B81">
              <w:rPr>
                <w:b/>
              </w:rPr>
              <w:t>АСКИЗСКОГО РАЙОНА</w:t>
            </w:r>
          </w:p>
          <w:p w:rsidR="00704DA3" w:rsidRPr="00681B81" w:rsidRDefault="00704DA3" w:rsidP="00704DA3">
            <w:pPr>
              <w:jc w:val="center"/>
              <w:rPr>
                <w:b/>
                <w:bCs/>
              </w:rPr>
            </w:pPr>
            <w:r w:rsidRPr="00681B81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704DA3" w:rsidRPr="00681B81" w:rsidRDefault="00704DA3" w:rsidP="00704DA3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704DA3" w:rsidRPr="00681B81" w:rsidRDefault="00704DA3" w:rsidP="00704DA3">
            <w:pPr>
              <w:pStyle w:val="7"/>
              <w:spacing w:before="0" w:after="0"/>
              <w:jc w:val="center"/>
              <w:rPr>
                <w:b/>
              </w:rPr>
            </w:pPr>
            <w:r w:rsidRPr="00681B81">
              <w:rPr>
                <w:b/>
              </w:rPr>
              <w:t>РОССИЯ ФЕДЕРАЦИЯЗЫ</w:t>
            </w:r>
          </w:p>
          <w:p w:rsidR="00704DA3" w:rsidRPr="00681B81" w:rsidRDefault="00704DA3" w:rsidP="00704DA3">
            <w:pPr>
              <w:jc w:val="center"/>
              <w:rPr>
                <w:b/>
              </w:rPr>
            </w:pPr>
            <w:r w:rsidRPr="00681B81">
              <w:rPr>
                <w:b/>
              </w:rPr>
              <w:t>ХАКАС РЕСПУБЛИКАЗЫНЫН</w:t>
            </w:r>
          </w:p>
          <w:p w:rsidR="00704DA3" w:rsidRPr="00681B81" w:rsidRDefault="00704DA3" w:rsidP="00704DA3">
            <w:pPr>
              <w:jc w:val="center"/>
              <w:rPr>
                <w:b/>
              </w:rPr>
            </w:pPr>
            <w:r w:rsidRPr="00681B81">
              <w:rPr>
                <w:b/>
              </w:rPr>
              <w:t>АСХЫС АЙМА</w:t>
            </w:r>
            <w:proofErr w:type="gramStart"/>
            <w:r w:rsidRPr="00681B81">
              <w:rPr>
                <w:b/>
                <w:lang w:val="en-US"/>
              </w:rPr>
              <w:t>F</w:t>
            </w:r>
            <w:proofErr w:type="gramEnd"/>
            <w:r w:rsidRPr="00681B81">
              <w:rPr>
                <w:b/>
              </w:rPr>
              <w:t>ЫНЫН</w:t>
            </w:r>
          </w:p>
          <w:p w:rsidR="00704DA3" w:rsidRPr="00681B81" w:rsidRDefault="00704DA3" w:rsidP="00704DA3">
            <w:pPr>
              <w:jc w:val="center"/>
              <w:rPr>
                <w:b/>
                <w:bCs/>
              </w:rPr>
            </w:pPr>
            <w:r w:rsidRPr="00681B81">
              <w:rPr>
                <w:b/>
              </w:rPr>
              <w:t>УСТА</w:t>
            </w:r>
            <w:r w:rsidRPr="00681B81">
              <w:rPr>
                <w:b/>
                <w:lang w:val="en-US"/>
              </w:rPr>
              <w:t>F</w:t>
            </w:r>
            <w:r w:rsidRPr="00681B81">
              <w:rPr>
                <w:b/>
              </w:rPr>
              <w:t>-ПАСТАА</w:t>
            </w:r>
          </w:p>
        </w:tc>
      </w:tr>
    </w:tbl>
    <w:p w:rsidR="00704DA3" w:rsidRPr="00681B81" w:rsidRDefault="00704DA3" w:rsidP="00704DA3">
      <w:pPr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704DA3" w:rsidRPr="00681B81" w:rsidRDefault="00704DA3" w:rsidP="00704DA3">
      <w:pPr>
        <w:tabs>
          <w:tab w:val="left" w:pos="5812"/>
          <w:tab w:val="left" w:pos="6379"/>
        </w:tabs>
        <w:outlineLvl w:val="0"/>
        <w:rPr>
          <w:bCs/>
          <w:sz w:val="28"/>
          <w:szCs w:val="28"/>
          <w:lang w:val="en-US"/>
        </w:rPr>
      </w:pPr>
    </w:p>
    <w:p w:rsidR="00704DA3" w:rsidRPr="00681B81" w:rsidRDefault="00704DA3" w:rsidP="00704DA3">
      <w:pPr>
        <w:tabs>
          <w:tab w:val="left" w:pos="5812"/>
          <w:tab w:val="left" w:pos="6379"/>
        </w:tabs>
        <w:jc w:val="center"/>
        <w:outlineLvl w:val="0"/>
        <w:rPr>
          <w:bCs/>
          <w:sz w:val="28"/>
          <w:szCs w:val="28"/>
        </w:rPr>
      </w:pPr>
    </w:p>
    <w:p w:rsidR="00704DA3" w:rsidRPr="007B0BB6" w:rsidRDefault="00704DA3" w:rsidP="00704DA3">
      <w:pPr>
        <w:tabs>
          <w:tab w:val="left" w:pos="5812"/>
          <w:tab w:val="left" w:pos="6379"/>
        </w:tabs>
        <w:jc w:val="center"/>
        <w:outlineLvl w:val="0"/>
        <w:rPr>
          <w:b/>
          <w:bCs/>
          <w:sz w:val="28"/>
          <w:szCs w:val="28"/>
        </w:rPr>
      </w:pPr>
      <w:r w:rsidRPr="007B0BB6">
        <w:rPr>
          <w:b/>
          <w:bCs/>
          <w:sz w:val="28"/>
          <w:szCs w:val="28"/>
        </w:rPr>
        <w:softHyphen/>
        <w:t>ПОСТАНОВЛЕНИЕ</w:t>
      </w:r>
    </w:p>
    <w:p w:rsidR="00704DA3" w:rsidRPr="00681B81" w:rsidRDefault="00704DA3" w:rsidP="00704DA3">
      <w:pPr>
        <w:tabs>
          <w:tab w:val="left" w:pos="5812"/>
          <w:tab w:val="left" w:pos="6379"/>
        </w:tabs>
        <w:ind w:right="3543"/>
        <w:jc w:val="right"/>
        <w:outlineLvl w:val="0"/>
        <w:rPr>
          <w:sz w:val="26"/>
          <w:szCs w:val="26"/>
        </w:rPr>
      </w:pPr>
    </w:p>
    <w:p w:rsidR="00704DA3" w:rsidRPr="00681B81" w:rsidRDefault="00704DA3" w:rsidP="00704DA3">
      <w:pPr>
        <w:rPr>
          <w:i/>
          <w:sz w:val="26"/>
          <w:szCs w:val="26"/>
        </w:rPr>
      </w:pPr>
      <w:r w:rsidRPr="00681B81">
        <w:rPr>
          <w:sz w:val="26"/>
          <w:szCs w:val="26"/>
        </w:rPr>
        <w:t xml:space="preserve">от </w:t>
      </w:r>
      <w:r w:rsidR="00A32E7F">
        <w:rPr>
          <w:sz w:val="26"/>
          <w:szCs w:val="26"/>
        </w:rPr>
        <w:t>27.04.2023</w:t>
      </w:r>
      <w:r w:rsidRPr="00681B81">
        <w:rPr>
          <w:sz w:val="26"/>
          <w:szCs w:val="26"/>
        </w:rPr>
        <w:t xml:space="preserve">                        </w:t>
      </w:r>
      <w:r w:rsidR="00A32E7F">
        <w:rPr>
          <w:sz w:val="26"/>
          <w:szCs w:val="26"/>
        </w:rPr>
        <w:t xml:space="preserve">              </w:t>
      </w:r>
      <w:r w:rsidRPr="00681B81">
        <w:rPr>
          <w:sz w:val="26"/>
          <w:szCs w:val="26"/>
        </w:rPr>
        <w:t xml:space="preserve"> с. Аскиз                   </w:t>
      </w:r>
      <w:r w:rsidR="00A32E7F">
        <w:rPr>
          <w:sz w:val="26"/>
          <w:szCs w:val="26"/>
        </w:rPr>
        <w:t xml:space="preserve">                              </w:t>
      </w:r>
      <w:r w:rsidRPr="00681B81">
        <w:rPr>
          <w:sz w:val="26"/>
          <w:szCs w:val="26"/>
        </w:rPr>
        <w:t xml:space="preserve">№ </w:t>
      </w:r>
      <w:r w:rsidR="00A32E7F">
        <w:rPr>
          <w:sz w:val="26"/>
          <w:szCs w:val="26"/>
        </w:rPr>
        <w:t>336-п</w:t>
      </w:r>
    </w:p>
    <w:p w:rsidR="00704DA3" w:rsidRPr="00681B81" w:rsidRDefault="00704DA3" w:rsidP="00704DA3">
      <w:pPr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704DA3" w:rsidRPr="00681B81" w:rsidRDefault="00704DA3" w:rsidP="00704DA3">
      <w:pPr>
        <w:ind w:right="3684"/>
        <w:jc w:val="both"/>
        <w:rPr>
          <w:b/>
          <w:sz w:val="26"/>
          <w:szCs w:val="26"/>
        </w:rPr>
      </w:pPr>
      <w:r w:rsidRPr="00681B81">
        <w:rPr>
          <w:b/>
          <w:sz w:val="26"/>
          <w:szCs w:val="26"/>
          <w:lang w:eastAsia="ar-SA"/>
        </w:rPr>
        <w:t xml:space="preserve">О внесении изменений и дополнений в Муниципальную программу </w:t>
      </w:r>
      <w:r w:rsidRPr="00681B81">
        <w:rPr>
          <w:b/>
          <w:sz w:val="26"/>
          <w:szCs w:val="26"/>
        </w:rPr>
        <w:t>«Комплексное развитие коммунальной инфраструктуры Аскизского района»</w:t>
      </w:r>
      <w:r w:rsidRPr="00681B81">
        <w:rPr>
          <w:b/>
          <w:sz w:val="26"/>
          <w:szCs w:val="26"/>
          <w:lang w:eastAsia="ar-SA"/>
        </w:rPr>
        <w:t>, утвержденную постановлением Администрации Аскизского района Республики Хакасия от 01.06.2022 г. № 392-п</w:t>
      </w:r>
      <w:r w:rsidRPr="00681B81">
        <w:rPr>
          <w:sz w:val="26"/>
          <w:szCs w:val="26"/>
        </w:rPr>
        <w:tab/>
      </w:r>
    </w:p>
    <w:p w:rsidR="00704DA3" w:rsidRPr="00681B81" w:rsidRDefault="00704DA3" w:rsidP="00704DA3">
      <w:pPr>
        <w:spacing w:line="264" w:lineRule="auto"/>
        <w:ind w:firstLine="709"/>
        <w:jc w:val="both"/>
        <w:rPr>
          <w:bCs/>
          <w:sz w:val="26"/>
          <w:szCs w:val="26"/>
        </w:rPr>
      </w:pPr>
    </w:p>
    <w:p w:rsidR="00704DA3" w:rsidRPr="00681B81" w:rsidRDefault="00704DA3" w:rsidP="00704DA3">
      <w:pPr>
        <w:keepNext/>
        <w:spacing w:before="60"/>
        <w:ind w:firstLine="708"/>
        <w:jc w:val="both"/>
        <w:outlineLvl w:val="0"/>
        <w:rPr>
          <w:b/>
          <w:bCs/>
          <w:kern w:val="32"/>
          <w:sz w:val="26"/>
          <w:szCs w:val="26"/>
        </w:rPr>
      </w:pPr>
      <w:r w:rsidRPr="00681B81">
        <w:rPr>
          <w:bCs/>
          <w:kern w:val="32"/>
          <w:sz w:val="26"/>
          <w:szCs w:val="26"/>
        </w:rPr>
        <w:t xml:space="preserve">Руководствуясь ст.ст.35, 40 Устава муниципального образования Аскизский район от 20.12.2005 г., </w:t>
      </w:r>
      <w:r w:rsidRPr="00681B81">
        <w:rPr>
          <w:b/>
          <w:bCs/>
          <w:kern w:val="32"/>
          <w:sz w:val="26"/>
          <w:szCs w:val="26"/>
        </w:rPr>
        <w:t>Администрация Аскизского района Республики Хакасия постановляет:</w:t>
      </w:r>
    </w:p>
    <w:p w:rsidR="00704DA3" w:rsidRDefault="00704DA3" w:rsidP="00704DA3">
      <w:pPr>
        <w:keepNext/>
        <w:ind w:firstLine="708"/>
        <w:jc w:val="both"/>
        <w:outlineLvl w:val="0"/>
        <w:rPr>
          <w:sz w:val="26"/>
          <w:szCs w:val="26"/>
        </w:rPr>
      </w:pPr>
      <w:r w:rsidRPr="00681B81">
        <w:rPr>
          <w:sz w:val="26"/>
          <w:szCs w:val="26"/>
        </w:rPr>
        <w:t>1. Прилагаемую муниципальную программу «Комплексное развитие</w:t>
      </w:r>
      <w:r w:rsidRPr="00305A50">
        <w:rPr>
          <w:sz w:val="26"/>
          <w:szCs w:val="26"/>
        </w:rPr>
        <w:t xml:space="preserve"> коммунальной инфраструктуры Аскизского района», утвержденную постановлением Администрации Аскизского района Республики Хакасия от </w:t>
      </w:r>
      <w:r>
        <w:rPr>
          <w:sz w:val="26"/>
          <w:szCs w:val="26"/>
        </w:rPr>
        <w:t xml:space="preserve">01.06.2022 </w:t>
      </w:r>
      <w:r w:rsidRPr="00305A50">
        <w:rPr>
          <w:sz w:val="26"/>
          <w:szCs w:val="26"/>
        </w:rPr>
        <w:t xml:space="preserve">г. № </w:t>
      </w:r>
      <w:r>
        <w:rPr>
          <w:sz w:val="26"/>
          <w:szCs w:val="26"/>
        </w:rPr>
        <w:t>392</w:t>
      </w:r>
      <w:r w:rsidRPr="00305A50">
        <w:rPr>
          <w:sz w:val="26"/>
          <w:szCs w:val="26"/>
        </w:rPr>
        <w:t xml:space="preserve">-п, </w:t>
      </w:r>
      <w:r>
        <w:rPr>
          <w:sz w:val="26"/>
          <w:szCs w:val="26"/>
        </w:rPr>
        <w:t>изложить в новой редакции.</w:t>
      </w:r>
    </w:p>
    <w:p w:rsidR="00704DA3" w:rsidRPr="00305A50" w:rsidRDefault="00704DA3" w:rsidP="00704DA3">
      <w:pPr>
        <w:ind w:firstLine="708"/>
        <w:jc w:val="both"/>
        <w:rPr>
          <w:sz w:val="26"/>
          <w:szCs w:val="26"/>
        </w:rPr>
      </w:pPr>
      <w:r w:rsidRPr="00305A50">
        <w:rPr>
          <w:sz w:val="26"/>
          <w:szCs w:val="26"/>
        </w:rPr>
        <w:t xml:space="preserve">2. Настоящее постановление </w:t>
      </w:r>
      <w:r>
        <w:rPr>
          <w:sz w:val="26"/>
          <w:szCs w:val="26"/>
        </w:rPr>
        <w:t xml:space="preserve">вступает в силу после его подписания и подлежит опубликованию </w:t>
      </w:r>
      <w:r w:rsidRPr="00305A50">
        <w:rPr>
          <w:sz w:val="26"/>
          <w:szCs w:val="26"/>
        </w:rPr>
        <w:t>на официальном сайте Администрации Аскизского района Республики Хакасия.</w:t>
      </w:r>
    </w:p>
    <w:p w:rsidR="00704DA3" w:rsidRPr="00305A50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Pr="00305A50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contextualSpacing/>
        <w:rPr>
          <w:sz w:val="26"/>
          <w:szCs w:val="26"/>
        </w:rPr>
      </w:pPr>
      <w:r w:rsidRPr="00305A50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305A50">
        <w:rPr>
          <w:sz w:val="26"/>
          <w:szCs w:val="26"/>
        </w:rPr>
        <w:t xml:space="preserve"> Администрации                               </w:t>
      </w:r>
      <w:r>
        <w:rPr>
          <w:sz w:val="26"/>
          <w:szCs w:val="26"/>
        </w:rPr>
        <w:t xml:space="preserve">        </w:t>
      </w:r>
      <w:r w:rsidRPr="00305A50">
        <w:rPr>
          <w:sz w:val="26"/>
          <w:szCs w:val="26"/>
        </w:rPr>
        <w:t xml:space="preserve">     </w:t>
      </w:r>
      <w:r w:rsidR="007B0BB6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А.В. Челтыгмашев</w:t>
      </w:r>
    </w:p>
    <w:p w:rsidR="00704DA3" w:rsidRDefault="00704DA3" w:rsidP="00704DA3">
      <w:pPr>
        <w:contextualSpacing/>
        <w:rPr>
          <w:sz w:val="26"/>
          <w:szCs w:val="26"/>
        </w:rPr>
      </w:pPr>
    </w:p>
    <w:p w:rsidR="00704DA3" w:rsidRDefault="00704DA3" w:rsidP="00704DA3">
      <w:pPr>
        <w:contextualSpacing/>
        <w:rPr>
          <w:sz w:val="26"/>
          <w:szCs w:val="26"/>
        </w:rPr>
      </w:pPr>
    </w:p>
    <w:p w:rsidR="00704DA3" w:rsidRDefault="00704DA3" w:rsidP="00704DA3">
      <w:pPr>
        <w:contextualSpacing/>
        <w:rPr>
          <w:sz w:val="26"/>
          <w:szCs w:val="26"/>
        </w:rPr>
      </w:pPr>
    </w:p>
    <w:p w:rsidR="00704DA3" w:rsidRDefault="00704DA3" w:rsidP="00704DA3">
      <w:pPr>
        <w:contextualSpacing/>
        <w:rPr>
          <w:sz w:val="26"/>
          <w:szCs w:val="26"/>
        </w:rPr>
      </w:pPr>
    </w:p>
    <w:p w:rsidR="00704DA3" w:rsidRDefault="00704DA3" w:rsidP="00704DA3">
      <w:pPr>
        <w:contextualSpacing/>
        <w:rPr>
          <w:sz w:val="26"/>
          <w:szCs w:val="26"/>
        </w:rPr>
      </w:pPr>
    </w:p>
    <w:p w:rsidR="00704DA3" w:rsidRDefault="00704DA3" w:rsidP="00704DA3">
      <w:pPr>
        <w:contextualSpacing/>
        <w:rPr>
          <w:sz w:val="26"/>
          <w:szCs w:val="26"/>
        </w:rPr>
      </w:pPr>
    </w:p>
    <w:p w:rsidR="00704DA3" w:rsidRDefault="00704DA3" w:rsidP="00704DA3">
      <w:pPr>
        <w:contextualSpacing/>
        <w:rPr>
          <w:sz w:val="26"/>
          <w:szCs w:val="26"/>
        </w:rPr>
      </w:pPr>
    </w:p>
    <w:p w:rsidR="00704DA3" w:rsidRDefault="00704DA3" w:rsidP="00704DA3">
      <w:pPr>
        <w:contextualSpacing/>
        <w:rPr>
          <w:sz w:val="26"/>
          <w:szCs w:val="26"/>
        </w:rPr>
      </w:pPr>
    </w:p>
    <w:p w:rsidR="00704DA3" w:rsidRDefault="00704DA3" w:rsidP="00704DA3">
      <w:pPr>
        <w:contextualSpacing/>
        <w:rPr>
          <w:sz w:val="26"/>
          <w:szCs w:val="26"/>
        </w:rPr>
      </w:pPr>
    </w:p>
    <w:p w:rsidR="00704DA3" w:rsidRDefault="00704DA3" w:rsidP="00704DA3">
      <w:pPr>
        <w:contextualSpacing/>
        <w:rPr>
          <w:sz w:val="26"/>
          <w:szCs w:val="26"/>
        </w:rPr>
      </w:pPr>
    </w:p>
    <w:p w:rsidR="00704DA3" w:rsidRDefault="00704DA3" w:rsidP="00704DA3">
      <w:pPr>
        <w:contextualSpacing/>
        <w:rPr>
          <w:sz w:val="26"/>
          <w:szCs w:val="26"/>
        </w:rPr>
      </w:pPr>
    </w:p>
    <w:p w:rsidR="00704DA3" w:rsidRDefault="00704DA3" w:rsidP="00704DA3">
      <w:pPr>
        <w:contextualSpacing/>
        <w:rPr>
          <w:sz w:val="26"/>
          <w:szCs w:val="26"/>
        </w:rPr>
      </w:pPr>
    </w:p>
    <w:p w:rsidR="00704DA3" w:rsidRPr="00305A50" w:rsidRDefault="00704DA3" w:rsidP="00704DA3">
      <w:pPr>
        <w:contextualSpacing/>
        <w:rPr>
          <w:sz w:val="26"/>
          <w:szCs w:val="26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704DA3" w:rsidTr="00704DA3">
        <w:tc>
          <w:tcPr>
            <w:tcW w:w="3934" w:type="dxa"/>
          </w:tcPr>
          <w:p w:rsidR="00704DA3" w:rsidRPr="00EF2708" w:rsidRDefault="00704DA3" w:rsidP="00704D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lastRenderedPageBreak/>
              <w:t xml:space="preserve">Утверждена </w:t>
            </w:r>
          </w:p>
          <w:p w:rsidR="00704DA3" w:rsidRPr="00D55641" w:rsidRDefault="00704DA3" w:rsidP="00A32E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708">
              <w:rPr>
                <w:sz w:val="26"/>
                <w:szCs w:val="26"/>
              </w:rPr>
              <w:t>постановлением Администрации Аскизского района Республик</w:t>
            </w:r>
            <w:r>
              <w:rPr>
                <w:sz w:val="26"/>
                <w:szCs w:val="26"/>
              </w:rPr>
              <w:t xml:space="preserve">и Хакасия от </w:t>
            </w:r>
            <w:r w:rsidR="00A32E7F">
              <w:rPr>
                <w:sz w:val="26"/>
                <w:szCs w:val="26"/>
              </w:rPr>
              <w:t>27.04.2023</w:t>
            </w:r>
            <w:r w:rsidR="00681B81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№ </w:t>
            </w:r>
            <w:r w:rsidR="00A32E7F">
              <w:rPr>
                <w:sz w:val="26"/>
                <w:szCs w:val="26"/>
              </w:rPr>
              <w:t>336-п</w:t>
            </w:r>
            <w:bookmarkStart w:id="0" w:name="_GoBack"/>
            <w:bookmarkEnd w:id="0"/>
          </w:p>
        </w:tc>
      </w:tr>
    </w:tbl>
    <w:p w:rsidR="00704DA3" w:rsidRPr="008F6F5B" w:rsidRDefault="00704DA3" w:rsidP="00704D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4DA3" w:rsidRPr="008F6F5B" w:rsidRDefault="00704DA3" w:rsidP="00704DA3">
      <w:pPr>
        <w:jc w:val="center"/>
        <w:rPr>
          <w:b/>
          <w:sz w:val="26"/>
          <w:szCs w:val="26"/>
        </w:rPr>
      </w:pPr>
      <w:r w:rsidRPr="008F6F5B">
        <w:rPr>
          <w:b/>
          <w:sz w:val="26"/>
          <w:szCs w:val="26"/>
        </w:rPr>
        <w:t>МУНИЦИПАЛЬНАЯ ПРОГРАММА</w:t>
      </w:r>
    </w:p>
    <w:p w:rsidR="00704DA3" w:rsidRDefault="00704DA3" w:rsidP="00704DA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B193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Комплексное развитие коммунальной инфраструктуры </w:t>
      </w:r>
    </w:p>
    <w:p w:rsidR="00704DA3" w:rsidRPr="008663EA" w:rsidRDefault="00704DA3" w:rsidP="00704DA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Аскизского района</w:t>
      </w:r>
      <w:r w:rsidRPr="00CB1937">
        <w:rPr>
          <w:b/>
          <w:sz w:val="26"/>
          <w:szCs w:val="26"/>
        </w:rPr>
        <w:t>»</w:t>
      </w:r>
    </w:p>
    <w:p w:rsidR="00704DA3" w:rsidRDefault="00704DA3" w:rsidP="00704DA3">
      <w:pPr>
        <w:jc w:val="center"/>
        <w:rPr>
          <w:b/>
          <w:bCs/>
          <w:sz w:val="26"/>
          <w:szCs w:val="26"/>
        </w:rPr>
      </w:pPr>
    </w:p>
    <w:p w:rsidR="00704DA3" w:rsidRPr="008F6F5B" w:rsidRDefault="00704DA3" w:rsidP="00704DA3">
      <w:pPr>
        <w:jc w:val="center"/>
        <w:rPr>
          <w:b/>
          <w:bCs/>
          <w:sz w:val="26"/>
          <w:szCs w:val="26"/>
        </w:rPr>
      </w:pPr>
      <w:r w:rsidRPr="008F6F5B">
        <w:rPr>
          <w:b/>
          <w:bCs/>
          <w:sz w:val="26"/>
          <w:szCs w:val="26"/>
        </w:rPr>
        <w:t>ПАСПОРТ</w:t>
      </w:r>
    </w:p>
    <w:p w:rsidR="00704DA3" w:rsidRPr="00AA4F92" w:rsidRDefault="00704DA3" w:rsidP="00704DA3">
      <w:pPr>
        <w:ind w:left="284"/>
        <w:jc w:val="center"/>
        <w:rPr>
          <w:b/>
          <w:sz w:val="26"/>
          <w:szCs w:val="26"/>
        </w:rPr>
      </w:pPr>
      <w:r w:rsidRPr="00AA4F92">
        <w:rPr>
          <w:b/>
          <w:sz w:val="26"/>
          <w:szCs w:val="26"/>
        </w:rPr>
        <w:t>Муниципальной программы «Комплексное развитие коммунальной инфраструктуры Аскизского района»</w:t>
      </w:r>
    </w:p>
    <w:p w:rsidR="00704DA3" w:rsidRDefault="00704DA3" w:rsidP="00704DA3">
      <w:pPr>
        <w:ind w:left="284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554"/>
      </w:tblGrid>
      <w:tr w:rsidR="00704DA3" w:rsidRPr="00AA4F92" w:rsidTr="00704DA3">
        <w:trPr>
          <w:trHeight w:val="666"/>
        </w:trPr>
        <w:tc>
          <w:tcPr>
            <w:tcW w:w="2660" w:type="dxa"/>
            <w:vAlign w:val="center"/>
          </w:tcPr>
          <w:p w:rsidR="00704DA3" w:rsidRPr="00055A0A" w:rsidRDefault="00704DA3" w:rsidP="00704DA3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6554" w:type="dxa"/>
            <w:vAlign w:val="center"/>
          </w:tcPr>
          <w:p w:rsidR="00704DA3" w:rsidRPr="00055A0A" w:rsidRDefault="00704DA3" w:rsidP="00704DA3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«Комплексное развитие коммунальной инфраструктуры Аскизского района»</w:t>
            </w:r>
          </w:p>
        </w:tc>
      </w:tr>
      <w:tr w:rsidR="00704DA3" w:rsidRPr="00AA4F92" w:rsidTr="00704DA3">
        <w:trPr>
          <w:trHeight w:val="666"/>
        </w:trPr>
        <w:tc>
          <w:tcPr>
            <w:tcW w:w="2660" w:type="dxa"/>
            <w:vAlign w:val="center"/>
          </w:tcPr>
          <w:p w:rsidR="00704DA3" w:rsidRPr="00055A0A" w:rsidRDefault="00704DA3" w:rsidP="00704DA3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Основание для разработки</w:t>
            </w:r>
          </w:p>
        </w:tc>
        <w:tc>
          <w:tcPr>
            <w:tcW w:w="6554" w:type="dxa"/>
            <w:vAlign w:val="center"/>
          </w:tcPr>
          <w:p w:rsidR="00704DA3" w:rsidRPr="00055A0A" w:rsidRDefault="00704DA3" w:rsidP="00704DA3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Закон Республики Хакасия от 09.11.2021 г. № 88-ЗРХ «О внесении изменений в статью 2 Закона Республики Хакасия от 07.11.2014 года № 84-ЗРХ «О закреплении отдельных вопросов местного значения за сельскими поселениями в Республике Хакасия»</w:t>
            </w:r>
          </w:p>
        </w:tc>
      </w:tr>
      <w:tr w:rsidR="00704DA3" w:rsidRPr="00AA4F92" w:rsidTr="00704DA3">
        <w:trPr>
          <w:trHeight w:val="666"/>
        </w:trPr>
        <w:tc>
          <w:tcPr>
            <w:tcW w:w="2660" w:type="dxa"/>
            <w:vAlign w:val="center"/>
          </w:tcPr>
          <w:p w:rsidR="00704DA3" w:rsidRPr="00055A0A" w:rsidRDefault="00704DA3" w:rsidP="00704DA3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Заказчик программы</w:t>
            </w:r>
          </w:p>
        </w:tc>
        <w:tc>
          <w:tcPr>
            <w:tcW w:w="6554" w:type="dxa"/>
            <w:vAlign w:val="center"/>
          </w:tcPr>
          <w:p w:rsidR="00704DA3" w:rsidRPr="00055A0A" w:rsidRDefault="00704DA3" w:rsidP="00704DA3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Администрация Аскизского района Республики Хакасия </w:t>
            </w:r>
          </w:p>
        </w:tc>
      </w:tr>
      <w:tr w:rsidR="00704DA3" w:rsidRPr="00AA4F92" w:rsidTr="00704DA3">
        <w:trPr>
          <w:trHeight w:val="666"/>
        </w:trPr>
        <w:tc>
          <w:tcPr>
            <w:tcW w:w="2660" w:type="dxa"/>
            <w:vAlign w:val="center"/>
          </w:tcPr>
          <w:p w:rsidR="00704DA3" w:rsidRPr="00055A0A" w:rsidRDefault="00704DA3" w:rsidP="00704DA3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Разработчик - Ответственный исполнитель</w:t>
            </w:r>
          </w:p>
        </w:tc>
        <w:tc>
          <w:tcPr>
            <w:tcW w:w="6554" w:type="dxa"/>
            <w:vAlign w:val="center"/>
          </w:tcPr>
          <w:p w:rsidR="00704DA3" w:rsidRPr="00055A0A" w:rsidRDefault="00704DA3" w:rsidP="00704DA3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МКУ «Управление коммунального хозяйства Администрации Аскизского района»</w:t>
            </w:r>
          </w:p>
        </w:tc>
      </w:tr>
      <w:tr w:rsidR="00704DA3" w:rsidRPr="00AA4F92" w:rsidTr="00704DA3">
        <w:trPr>
          <w:trHeight w:val="288"/>
        </w:trPr>
        <w:tc>
          <w:tcPr>
            <w:tcW w:w="2660" w:type="dxa"/>
            <w:vAlign w:val="center"/>
          </w:tcPr>
          <w:p w:rsidR="00704DA3" w:rsidRPr="00055A0A" w:rsidRDefault="00704DA3" w:rsidP="00704DA3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6554" w:type="dxa"/>
            <w:vAlign w:val="center"/>
          </w:tcPr>
          <w:p w:rsidR="00704DA3" w:rsidRPr="00055A0A" w:rsidRDefault="00704DA3" w:rsidP="00704DA3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отсутствуют</w:t>
            </w:r>
          </w:p>
        </w:tc>
      </w:tr>
      <w:tr w:rsidR="00704DA3" w:rsidRPr="00AA4F92" w:rsidTr="00704DA3">
        <w:trPr>
          <w:trHeight w:val="236"/>
        </w:trPr>
        <w:tc>
          <w:tcPr>
            <w:tcW w:w="2660" w:type="dxa"/>
            <w:vAlign w:val="center"/>
          </w:tcPr>
          <w:p w:rsidR="00704DA3" w:rsidRPr="00055A0A" w:rsidRDefault="00704DA3" w:rsidP="00704DA3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6554" w:type="dxa"/>
            <w:vAlign w:val="center"/>
          </w:tcPr>
          <w:p w:rsidR="00704DA3" w:rsidRPr="00055A0A" w:rsidRDefault="00704DA3" w:rsidP="00704DA3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отсутствуют</w:t>
            </w:r>
          </w:p>
        </w:tc>
      </w:tr>
      <w:tr w:rsidR="00704DA3" w:rsidRPr="00AA4F92" w:rsidTr="00704DA3">
        <w:tc>
          <w:tcPr>
            <w:tcW w:w="2660" w:type="dxa"/>
            <w:vAlign w:val="center"/>
          </w:tcPr>
          <w:p w:rsidR="00704DA3" w:rsidRPr="00055A0A" w:rsidRDefault="00704DA3" w:rsidP="00704DA3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Цели Программы</w:t>
            </w:r>
          </w:p>
        </w:tc>
        <w:tc>
          <w:tcPr>
            <w:tcW w:w="6554" w:type="dxa"/>
            <w:vAlign w:val="center"/>
          </w:tcPr>
          <w:p w:rsidR="00704DA3" w:rsidRPr="00055A0A" w:rsidRDefault="00704DA3" w:rsidP="00704DA3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Повышение качества и надежности предоставления коммунальных услуг населению Аскизского района</w:t>
            </w:r>
          </w:p>
        </w:tc>
      </w:tr>
      <w:tr w:rsidR="00704DA3" w:rsidRPr="00AA4F92" w:rsidTr="00704DA3">
        <w:trPr>
          <w:trHeight w:val="1231"/>
        </w:trPr>
        <w:tc>
          <w:tcPr>
            <w:tcW w:w="2660" w:type="dxa"/>
            <w:vAlign w:val="center"/>
          </w:tcPr>
          <w:p w:rsidR="00704DA3" w:rsidRPr="00055A0A" w:rsidRDefault="00704DA3" w:rsidP="00704DA3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Задачи Программы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704DA3" w:rsidRPr="00681B81" w:rsidRDefault="00704DA3" w:rsidP="00704D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81B81">
              <w:rPr>
                <w:color w:val="000000"/>
                <w:sz w:val="25"/>
                <w:szCs w:val="25"/>
              </w:rPr>
              <w:t>- О</w:t>
            </w:r>
            <w:r w:rsidRPr="00681B81">
              <w:rPr>
                <w:sz w:val="25"/>
                <w:szCs w:val="25"/>
              </w:rPr>
              <w:t>беспечение надежности функционирования систем коммунальной инфраструктуры;</w:t>
            </w:r>
          </w:p>
          <w:p w:rsidR="00704DA3" w:rsidRPr="00055A0A" w:rsidRDefault="00704DA3" w:rsidP="00704DA3">
            <w:pPr>
              <w:pStyle w:val="a7"/>
              <w:shd w:val="clear" w:color="auto" w:fill="FFFFFF"/>
              <w:spacing w:after="192"/>
              <w:rPr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>-  Снабжение жителей района качественной питьевой водой в соответствии с требованиями санитарных норм и правил</w:t>
            </w:r>
          </w:p>
        </w:tc>
      </w:tr>
      <w:tr w:rsidR="00704DA3" w:rsidRPr="00AA4F92" w:rsidTr="00704DA3">
        <w:trPr>
          <w:trHeight w:val="6874"/>
        </w:trPr>
        <w:tc>
          <w:tcPr>
            <w:tcW w:w="2660" w:type="dxa"/>
            <w:vAlign w:val="center"/>
          </w:tcPr>
          <w:p w:rsidR="00704DA3" w:rsidRPr="00055A0A" w:rsidRDefault="00704DA3" w:rsidP="00704DA3">
            <w:pPr>
              <w:spacing w:line="240" w:lineRule="atLeast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lastRenderedPageBreak/>
              <w:t>Целевые показатели</w:t>
            </w:r>
          </w:p>
        </w:tc>
        <w:tc>
          <w:tcPr>
            <w:tcW w:w="6554" w:type="dxa"/>
            <w:vAlign w:val="center"/>
          </w:tcPr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 xml:space="preserve">Показатель 1  Уровень износа тепловых сетей     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 xml:space="preserve">2022 г. – 45% 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>2023 г. – 44%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>2024 г. – 43%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>2025 г. – 42%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>2026 г. – 41%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>2027 г. – 40%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 xml:space="preserve">Показатель 2 Уровень износа сетей водоснабжения       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 xml:space="preserve">2022 г. – 40% 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>2023 г. – 39%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>2024 г. – 38%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>2025 г. – 37%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>2026 г. – 36%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>2027 г. – 35%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 xml:space="preserve">Показатель 3 Уровень износа водозаборов    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 xml:space="preserve">2022 г. – 56,92% 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>2023 г. – 55,92%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>2024 г. – 54,92%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>2025 г. – 53,92%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>2026 г. – 52,92%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>2027 г. – 51%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>Показатель 4  Сокращение доли проб воды, не отвечающих по качеству нормативным требованиям: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>2022 г. – на 0,5 процентных пунктов;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color w:val="020C22"/>
                <w:sz w:val="25"/>
                <w:szCs w:val="25"/>
              </w:rPr>
              <w:t xml:space="preserve">2023 г. – на 0,25 </w:t>
            </w: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 xml:space="preserve"> процентных пунктов;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color w:val="020C22"/>
                <w:sz w:val="25"/>
                <w:szCs w:val="25"/>
              </w:rPr>
              <w:t xml:space="preserve">2024 г. – на 0,2 </w:t>
            </w: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 xml:space="preserve"> процентных пунктов;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color w:val="020C22"/>
                <w:sz w:val="25"/>
                <w:szCs w:val="25"/>
              </w:rPr>
              <w:t xml:space="preserve">2025 г. – на 0,2 </w:t>
            </w: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 xml:space="preserve"> процентных пунктов;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color w:val="020C22"/>
                <w:sz w:val="25"/>
                <w:szCs w:val="25"/>
              </w:rPr>
              <w:t xml:space="preserve">2026 г. – на 0,15 </w:t>
            </w: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 xml:space="preserve"> процентных пунктов;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color w:val="020C22"/>
                <w:sz w:val="25"/>
                <w:szCs w:val="25"/>
              </w:rPr>
              <w:t xml:space="preserve">2027 г. – на 0,1 </w:t>
            </w: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 xml:space="preserve"> процентных пунктов;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</w:rPr>
              <w:t xml:space="preserve">Показатель 5 </w:t>
            </w:r>
            <w:r w:rsidRPr="00681B81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Количество аварийных ситуаций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2022 г. – 4 случая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2023 г. – 3 случая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2024 г. – 2 случая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2025 г. – 1 случай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2026 г. – 0 случай</w:t>
            </w:r>
          </w:p>
          <w:p w:rsidR="00704DA3" w:rsidRPr="00681B81" w:rsidRDefault="00704DA3" w:rsidP="00704DA3">
            <w:pPr>
              <w:pStyle w:val="a7"/>
              <w:shd w:val="clear" w:color="auto" w:fill="FFFFFF"/>
              <w:spacing w:after="19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681B81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2027 г. – 0 случай</w:t>
            </w:r>
          </w:p>
        </w:tc>
      </w:tr>
      <w:tr w:rsidR="00704DA3" w:rsidRPr="00AA4F92" w:rsidTr="00704DA3">
        <w:tc>
          <w:tcPr>
            <w:tcW w:w="2660" w:type="dxa"/>
            <w:vAlign w:val="center"/>
          </w:tcPr>
          <w:p w:rsidR="00704DA3" w:rsidRPr="00055A0A" w:rsidRDefault="00704DA3" w:rsidP="00704DA3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bCs/>
                <w:sz w:val="25"/>
                <w:szCs w:val="25"/>
              </w:rPr>
              <w:t>Этапы и сроки реализации</w:t>
            </w:r>
          </w:p>
        </w:tc>
        <w:tc>
          <w:tcPr>
            <w:tcW w:w="6554" w:type="dxa"/>
            <w:vAlign w:val="center"/>
          </w:tcPr>
          <w:p w:rsidR="00704DA3" w:rsidRPr="00681B81" w:rsidRDefault="00704DA3" w:rsidP="00704DA3">
            <w:pPr>
              <w:spacing w:line="240" w:lineRule="atLeast"/>
              <w:rPr>
                <w:sz w:val="25"/>
                <w:szCs w:val="25"/>
              </w:rPr>
            </w:pPr>
            <w:r w:rsidRPr="00681B81">
              <w:rPr>
                <w:color w:val="020C22"/>
                <w:sz w:val="25"/>
                <w:szCs w:val="25"/>
                <w:shd w:val="clear" w:color="auto" w:fill="FFFFFF"/>
              </w:rPr>
              <w:t>2022-2027 гг. (этапы не выделяются)</w:t>
            </w:r>
          </w:p>
        </w:tc>
      </w:tr>
      <w:tr w:rsidR="00704DA3" w:rsidRPr="00AA4F92" w:rsidTr="00704DA3">
        <w:tc>
          <w:tcPr>
            <w:tcW w:w="2660" w:type="dxa"/>
            <w:vAlign w:val="center"/>
          </w:tcPr>
          <w:p w:rsidR="00704DA3" w:rsidRPr="00055A0A" w:rsidRDefault="00704DA3" w:rsidP="00704DA3">
            <w:pPr>
              <w:spacing w:line="240" w:lineRule="atLeast"/>
              <w:jc w:val="center"/>
              <w:rPr>
                <w:bCs/>
                <w:sz w:val="25"/>
                <w:szCs w:val="25"/>
              </w:rPr>
            </w:pPr>
            <w:r w:rsidRPr="00055A0A">
              <w:rPr>
                <w:bCs/>
                <w:sz w:val="25"/>
                <w:szCs w:val="25"/>
              </w:rPr>
              <w:t>Объемы бюджетных ассигнований</w:t>
            </w:r>
          </w:p>
        </w:tc>
        <w:tc>
          <w:tcPr>
            <w:tcW w:w="6554" w:type="dxa"/>
            <w:vAlign w:val="center"/>
          </w:tcPr>
          <w:p w:rsidR="00704DA3" w:rsidRPr="00681B81" w:rsidRDefault="00704DA3" w:rsidP="00704DA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81B81">
              <w:rPr>
                <w:sz w:val="25"/>
                <w:szCs w:val="25"/>
              </w:rPr>
              <w:t xml:space="preserve">Общий объем финансирования муниципальной программы – </w:t>
            </w:r>
            <w:r w:rsidRPr="00681B81">
              <w:rPr>
                <w:rFonts w:eastAsiaTheme="minorHAnsi"/>
                <w:sz w:val="25"/>
                <w:szCs w:val="25"/>
              </w:rPr>
              <w:t>179 933,20</w:t>
            </w:r>
            <w:r w:rsidRPr="00681B81">
              <w:rPr>
                <w:sz w:val="25"/>
                <w:szCs w:val="25"/>
              </w:rPr>
              <w:t> тыс. рублей, в том числе объем финансирования мероприятий из федерального бюджета – 24 502,50 тыс. рублей, республиканского бюджета Республики Хакасия составляет –  106 609,20 тыс. рублей, из районного бюджета – 48821,50 тыс. рублей.</w:t>
            </w:r>
          </w:p>
          <w:p w:rsidR="00704DA3" w:rsidRPr="00681B81" w:rsidRDefault="00704DA3" w:rsidP="00704DA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81B81">
              <w:rPr>
                <w:sz w:val="25"/>
                <w:szCs w:val="25"/>
              </w:rPr>
              <w:t>Финансирование по годам:</w:t>
            </w:r>
          </w:p>
          <w:p w:rsidR="00704DA3" w:rsidRPr="00681B81" w:rsidRDefault="00704DA3" w:rsidP="00704DA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81B81">
              <w:rPr>
                <w:sz w:val="25"/>
                <w:szCs w:val="25"/>
              </w:rPr>
              <w:lastRenderedPageBreak/>
              <w:t xml:space="preserve">2022 г. – </w:t>
            </w:r>
            <w:r w:rsidRPr="00681B81">
              <w:rPr>
                <w:rFonts w:eastAsiaTheme="minorHAnsi"/>
                <w:sz w:val="25"/>
                <w:szCs w:val="25"/>
              </w:rPr>
              <w:t>99 609,20</w:t>
            </w:r>
            <w:r w:rsidRPr="00681B81">
              <w:rPr>
                <w:sz w:val="25"/>
                <w:szCs w:val="25"/>
              </w:rPr>
              <w:t xml:space="preserve"> тыс. рублей;</w:t>
            </w:r>
          </w:p>
          <w:p w:rsidR="00704DA3" w:rsidRPr="00681B81" w:rsidRDefault="00704DA3" w:rsidP="00704DA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81B81">
              <w:rPr>
                <w:sz w:val="25"/>
                <w:szCs w:val="25"/>
              </w:rPr>
              <w:t>2023 г. – 25 574, 00 рублей;</w:t>
            </w:r>
          </w:p>
          <w:p w:rsidR="00704DA3" w:rsidRPr="00681B81" w:rsidRDefault="00704DA3" w:rsidP="00704DA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81B81">
              <w:rPr>
                <w:sz w:val="25"/>
                <w:szCs w:val="25"/>
              </w:rPr>
              <w:t>2024 г. – 29 750,00 рублей;</w:t>
            </w:r>
          </w:p>
          <w:p w:rsidR="00704DA3" w:rsidRPr="00681B81" w:rsidRDefault="00704DA3" w:rsidP="00704DA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81B81">
              <w:rPr>
                <w:sz w:val="25"/>
                <w:szCs w:val="25"/>
              </w:rPr>
              <w:t>2025 г. – 25 000,00 рублей;</w:t>
            </w:r>
          </w:p>
          <w:p w:rsidR="00704DA3" w:rsidRPr="00681B81" w:rsidRDefault="00704DA3" w:rsidP="00704DA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81B81">
              <w:rPr>
                <w:sz w:val="25"/>
                <w:szCs w:val="25"/>
              </w:rPr>
              <w:t>2026 г. – 0,00 рублей;</w:t>
            </w:r>
          </w:p>
          <w:p w:rsidR="00704DA3" w:rsidRPr="00681B81" w:rsidRDefault="00704DA3" w:rsidP="00704DA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81B81">
              <w:rPr>
                <w:sz w:val="25"/>
                <w:szCs w:val="25"/>
              </w:rPr>
              <w:t>2027 г. – 0,00 рублей;</w:t>
            </w:r>
          </w:p>
        </w:tc>
      </w:tr>
      <w:tr w:rsidR="00704DA3" w:rsidRPr="00AA4F92" w:rsidTr="00704DA3">
        <w:tc>
          <w:tcPr>
            <w:tcW w:w="2660" w:type="dxa"/>
            <w:vAlign w:val="center"/>
          </w:tcPr>
          <w:p w:rsidR="00704DA3" w:rsidRPr="00055A0A" w:rsidRDefault="00704DA3" w:rsidP="00704DA3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54" w:type="dxa"/>
            <w:vAlign w:val="center"/>
          </w:tcPr>
          <w:p w:rsidR="00704DA3" w:rsidRPr="00681B81" w:rsidRDefault="00704DA3" w:rsidP="00704D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81B81">
              <w:rPr>
                <w:sz w:val="25"/>
                <w:szCs w:val="25"/>
              </w:rPr>
              <w:t xml:space="preserve">- Снижение уровня износа объектов коммунальной инфраструктуры </w:t>
            </w:r>
          </w:p>
          <w:p w:rsidR="00704DA3" w:rsidRPr="00681B81" w:rsidRDefault="00704DA3" w:rsidP="00704D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81B81">
              <w:rPr>
                <w:sz w:val="25"/>
                <w:szCs w:val="25"/>
              </w:rPr>
              <w:t xml:space="preserve">- Снижения уровня </w:t>
            </w:r>
            <w:r w:rsidRPr="00681B81">
              <w:rPr>
                <w:sz w:val="25"/>
                <w:szCs w:val="25"/>
                <w:shd w:val="clear" w:color="auto" w:fill="FFFFFF"/>
              </w:rPr>
              <w:t xml:space="preserve"> аварийных ситуаций на объектах коммунальной инфраструктуры</w:t>
            </w:r>
          </w:p>
          <w:p w:rsidR="00704DA3" w:rsidRPr="00681B81" w:rsidRDefault="00704DA3" w:rsidP="00704D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81B81">
              <w:rPr>
                <w:sz w:val="25"/>
                <w:szCs w:val="25"/>
              </w:rPr>
              <w:t xml:space="preserve">- Обеспечение населения района качественной питьевой водой в соответствии с требованиями санитарных норм и правил;  </w:t>
            </w:r>
          </w:p>
        </w:tc>
      </w:tr>
    </w:tbl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ind w:firstLine="708"/>
        <w:jc w:val="center"/>
        <w:rPr>
          <w:sz w:val="26"/>
          <w:szCs w:val="26"/>
        </w:rPr>
      </w:pPr>
    </w:p>
    <w:p w:rsidR="00704DA3" w:rsidRPr="00D55641" w:rsidRDefault="00704DA3" w:rsidP="00704DA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1. Общая характеристи</w:t>
      </w:r>
      <w:r w:rsidRPr="00D55641">
        <w:rPr>
          <w:sz w:val="26"/>
          <w:szCs w:val="26"/>
        </w:rPr>
        <w:t>ка сферы реализации муниципальной программы</w:t>
      </w:r>
    </w:p>
    <w:p w:rsidR="00704DA3" w:rsidRPr="00D55641" w:rsidRDefault="00704DA3" w:rsidP="00704DA3">
      <w:pPr>
        <w:ind w:firstLine="708"/>
        <w:jc w:val="center"/>
        <w:rPr>
          <w:sz w:val="26"/>
          <w:szCs w:val="26"/>
        </w:rPr>
      </w:pPr>
    </w:p>
    <w:p w:rsidR="00704DA3" w:rsidRPr="00D55641" w:rsidRDefault="00704DA3" w:rsidP="00704DA3">
      <w:pPr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 </w:t>
      </w:r>
      <w:r w:rsidRPr="00D55641">
        <w:rPr>
          <w:sz w:val="26"/>
          <w:szCs w:val="26"/>
        </w:rPr>
        <w:tab/>
        <w:t xml:space="preserve">В настоящее время деятельность коммунального хозяйства Аскизского района Республики Хакасия характеризуется неравномерным развитием систем коммунальной инфраструктуры, высоким уровнем износа, недостаточным качеством предоставления коммунальных услуг, неэффективным использованием природных ресурсов и загрязнением окружающей среды. </w:t>
      </w:r>
    </w:p>
    <w:p w:rsidR="00704DA3" w:rsidRPr="00D55641" w:rsidRDefault="00704DA3" w:rsidP="00704DA3">
      <w:pPr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 </w:t>
      </w:r>
      <w:r w:rsidRPr="00D55641">
        <w:rPr>
          <w:sz w:val="26"/>
          <w:szCs w:val="26"/>
        </w:rPr>
        <w:tab/>
        <w:t xml:space="preserve">Данная ситуация в коммунальном хозяйстве порождена сложным финансовым положением организаций, осуществляющих деятельность в указанной сфере, высокими затратами, недостаточным использованием экономических стимулов для снижения издержек, неразвитостью конкурентной среды, недостаточным применением энергосберегающих технологий. </w:t>
      </w:r>
    </w:p>
    <w:p w:rsidR="00704DA3" w:rsidRPr="00D55641" w:rsidRDefault="00704DA3" w:rsidP="00704DA3">
      <w:pPr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 </w:t>
      </w:r>
      <w:r w:rsidRPr="00D55641">
        <w:rPr>
          <w:sz w:val="26"/>
          <w:szCs w:val="26"/>
        </w:rPr>
        <w:tab/>
        <w:t xml:space="preserve">Одной из причин высокой степени износа основных фондов коммунальной инфраструктуры является сложность доступа к долгосрочным инвестиционным ресурсам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 </w:t>
      </w:r>
    </w:p>
    <w:p w:rsidR="00704DA3" w:rsidRPr="00D55641" w:rsidRDefault="00704DA3" w:rsidP="00704DA3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 Во многих муниципальных образованиях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 предупредительный ремонт сетей и оборудования применяется недостаточно и в основном уступил место аварийно-восстановительным работам. </w:t>
      </w:r>
    </w:p>
    <w:p w:rsidR="00704DA3" w:rsidRPr="00D55641" w:rsidRDefault="00704DA3" w:rsidP="00704DA3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704DA3" w:rsidRPr="00D55641" w:rsidRDefault="00704DA3" w:rsidP="00704DA3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Для повышения качества 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</w:t>
      </w:r>
    </w:p>
    <w:p w:rsidR="00704DA3" w:rsidRPr="00D55641" w:rsidRDefault="00704DA3" w:rsidP="00704DA3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Обеспечение повышения технологической и ценовой доступности, качества и надежности коммунальных услуг для населения является одним из важнейших направлений социально-экономического развития Аскизского района. </w:t>
      </w:r>
    </w:p>
    <w:p w:rsidR="00704DA3" w:rsidRPr="00D55641" w:rsidRDefault="00704DA3" w:rsidP="00704DA3">
      <w:pPr>
        <w:ind w:firstLine="708"/>
        <w:jc w:val="both"/>
        <w:rPr>
          <w:sz w:val="26"/>
          <w:szCs w:val="26"/>
        </w:rPr>
      </w:pPr>
    </w:p>
    <w:p w:rsidR="00704DA3" w:rsidRPr="00D55641" w:rsidRDefault="00704DA3" w:rsidP="00704DA3">
      <w:pPr>
        <w:ind w:firstLine="708"/>
        <w:jc w:val="center"/>
        <w:rPr>
          <w:sz w:val="26"/>
          <w:szCs w:val="26"/>
        </w:rPr>
      </w:pPr>
      <w:r w:rsidRPr="00D55641">
        <w:rPr>
          <w:sz w:val="26"/>
          <w:szCs w:val="26"/>
        </w:rPr>
        <w:t>2. Приоритеты в сфере реализации муниципальной программы, цели и задачи, описание основных, ожидаемых конечных результатов муниципальной программы</w:t>
      </w:r>
    </w:p>
    <w:p w:rsidR="00704DA3" w:rsidRPr="00D55641" w:rsidRDefault="00704DA3" w:rsidP="00704DA3">
      <w:pPr>
        <w:ind w:firstLine="708"/>
        <w:jc w:val="center"/>
        <w:rPr>
          <w:sz w:val="26"/>
          <w:szCs w:val="26"/>
        </w:rPr>
      </w:pPr>
    </w:p>
    <w:p w:rsidR="00704DA3" w:rsidRPr="00681B81" w:rsidRDefault="00704DA3" w:rsidP="00704DA3">
      <w:pPr>
        <w:ind w:firstLine="708"/>
        <w:jc w:val="both"/>
        <w:rPr>
          <w:sz w:val="26"/>
          <w:szCs w:val="26"/>
        </w:rPr>
      </w:pPr>
      <w:r w:rsidRPr="00681B81">
        <w:rPr>
          <w:sz w:val="26"/>
          <w:szCs w:val="26"/>
        </w:rPr>
        <w:t>Цель и задачи Программы определяются приоритетными направлениями развития коммунальной отрасли.</w:t>
      </w:r>
    </w:p>
    <w:p w:rsidR="00704DA3" w:rsidRPr="00681B81" w:rsidRDefault="00704DA3" w:rsidP="00704DA3">
      <w:pPr>
        <w:ind w:firstLine="708"/>
        <w:jc w:val="both"/>
        <w:rPr>
          <w:sz w:val="26"/>
          <w:szCs w:val="26"/>
        </w:rPr>
      </w:pPr>
      <w:r w:rsidRPr="00681B81">
        <w:rPr>
          <w:sz w:val="26"/>
          <w:szCs w:val="26"/>
        </w:rPr>
        <w:t>Основной целью Программы является повышение качества и надежности предоставления коммунальных услуг населению</w:t>
      </w:r>
      <w:r w:rsidRPr="00681B81">
        <w:t xml:space="preserve"> </w:t>
      </w:r>
      <w:r w:rsidRPr="00681B81">
        <w:rPr>
          <w:sz w:val="26"/>
          <w:szCs w:val="26"/>
        </w:rPr>
        <w:t>Аскизского района.</w:t>
      </w:r>
    </w:p>
    <w:p w:rsidR="00704DA3" w:rsidRPr="00681B81" w:rsidRDefault="00704DA3" w:rsidP="00704DA3">
      <w:pPr>
        <w:ind w:firstLine="708"/>
        <w:jc w:val="both"/>
        <w:rPr>
          <w:sz w:val="26"/>
          <w:szCs w:val="26"/>
        </w:rPr>
      </w:pPr>
      <w:r w:rsidRPr="00681B81">
        <w:rPr>
          <w:sz w:val="26"/>
          <w:szCs w:val="26"/>
        </w:rPr>
        <w:t>Для реализации этой цели должны быть решены следующие задачи:</w:t>
      </w:r>
    </w:p>
    <w:p w:rsidR="00704DA3" w:rsidRPr="00681B81" w:rsidRDefault="00704DA3" w:rsidP="00704DA3">
      <w:pPr>
        <w:ind w:firstLine="708"/>
        <w:jc w:val="both"/>
        <w:rPr>
          <w:sz w:val="26"/>
          <w:szCs w:val="26"/>
        </w:rPr>
      </w:pPr>
      <w:r w:rsidRPr="00681B81">
        <w:rPr>
          <w:sz w:val="26"/>
          <w:szCs w:val="26"/>
        </w:rPr>
        <w:t xml:space="preserve"> - обеспечение надежности функционирования систем коммунальной инфраструктуры;</w:t>
      </w:r>
    </w:p>
    <w:p w:rsidR="00704DA3" w:rsidRPr="00681B81" w:rsidRDefault="00704DA3" w:rsidP="00704DA3">
      <w:pPr>
        <w:pStyle w:val="a7"/>
        <w:shd w:val="clear" w:color="auto" w:fill="FFFFFF"/>
        <w:spacing w:after="192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81B81">
        <w:rPr>
          <w:rFonts w:ascii="Times New Roman" w:hAnsi="Times New Roman" w:cs="Times New Roman"/>
          <w:sz w:val="26"/>
          <w:szCs w:val="26"/>
        </w:rPr>
        <w:t xml:space="preserve"> - снабжение жителей района качественной питьевой водой в соответствии с требованиями санитарных норм и правил.</w:t>
      </w:r>
    </w:p>
    <w:p w:rsidR="00704DA3" w:rsidRPr="00D55641" w:rsidRDefault="00704DA3" w:rsidP="00704DA3">
      <w:pPr>
        <w:jc w:val="center"/>
        <w:rPr>
          <w:color w:val="000000"/>
          <w:sz w:val="26"/>
          <w:szCs w:val="26"/>
        </w:rPr>
      </w:pPr>
    </w:p>
    <w:p w:rsidR="00704DA3" w:rsidRPr="00D55641" w:rsidRDefault="00704DA3" w:rsidP="00704DA3">
      <w:pPr>
        <w:jc w:val="center"/>
        <w:rPr>
          <w:sz w:val="26"/>
          <w:szCs w:val="26"/>
        </w:rPr>
      </w:pPr>
      <w:r w:rsidRPr="00D55641">
        <w:rPr>
          <w:color w:val="000000"/>
          <w:sz w:val="26"/>
          <w:szCs w:val="26"/>
        </w:rPr>
        <w:t xml:space="preserve">3. </w:t>
      </w:r>
      <w:r w:rsidRPr="00D55641">
        <w:rPr>
          <w:sz w:val="26"/>
          <w:szCs w:val="26"/>
        </w:rPr>
        <w:t>Сроки и этапы реализации муниципальной программы.</w:t>
      </w:r>
    </w:p>
    <w:p w:rsidR="00704DA3" w:rsidRPr="00D55641" w:rsidRDefault="00704DA3" w:rsidP="00704DA3">
      <w:pPr>
        <w:jc w:val="center"/>
        <w:rPr>
          <w:b/>
          <w:sz w:val="26"/>
          <w:szCs w:val="26"/>
        </w:rPr>
      </w:pPr>
    </w:p>
    <w:p w:rsidR="00704DA3" w:rsidRPr="00D55641" w:rsidRDefault="00704DA3" w:rsidP="00704DA3">
      <w:pPr>
        <w:ind w:firstLine="709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Программа будет реализовываться в период 2022</w:t>
      </w:r>
      <w:r>
        <w:rPr>
          <w:sz w:val="26"/>
          <w:szCs w:val="26"/>
        </w:rPr>
        <w:t>-2027</w:t>
      </w:r>
      <w:r w:rsidRPr="00D55641">
        <w:rPr>
          <w:sz w:val="26"/>
          <w:szCs w:val="26"/>
        </w:rPr>
        <w:t xml:space="preserve"> </w:t>
      </w:r>
      <w:r>
        <w:rPr>
          <w:sz w:val="26"/>
          <w:szCs w:val="26"/>
        </w:rPr>
        <w:t>гг.</w:t>
      </w:r>
      <w:r w:rsidRPr="00D55641">
        <w:rPr>
          <w:sz w:val="26"/>
          <w:szCs w:val="26"/>
        </w:rPr>
        <w:t xml:space="preserve"> Этапы не выделяются.</w:t>
      </w:r>
    </w:p>
    <w:p w:rsidR="00704DA3" w:rsidRPr="00D55641" w:rsidRDefault="00704DA3" w:rsidP="00704DA3">
      <w:pPr>
        <w:ind w:firstLine="709"/>
        <w:jc w:val="both"/>
        <w:rPr>
          <w:sz w:val="26"/>
          <w:szCs w:val="26"/>
        </w:rPr>
      </w:pPr>
    </w:p>
    <w:p w:rsidR="00704DA3" w:rsidRPr="00D55641" w:rsidRDefault="00704DA3" w:rsidP="00704DA3">
      <w:pPr>
        <w:ind w:firstLine="708"/>
        <w:jc w:val="center"/>
        <w:rPr>
          <w:sz w:val="26"/>
          <w:szCs w:val="26"/>
        </w:rPr>
      </w:pPr>
      <w:r w:rsidRPr="00D55641">
        <w:rPr>
          <w:sz w:val="26"/>
          <w:szCs w:val="26"/>
        </w:rPr>
        <w:t>4. Перечень программных мероприятий муниципальной программы</w:t>
      </w:r>
    </w:p>
    <w:p w:rsidR="00704DA3" w:rsidRPr="00D55641" w:rsidRDefault="00704DA3" w:rsidP="00704DA3">
      <w:pPr>
        <w:jc w:val="center"/>
        <w:outlineLvl w:val="0"/>
        <w:rPr>
          <w:b/>
          <w:sz w:val="26"/>
          <w:szCs w:val="26"/>
        </w:rPr>
      </w:pPr>
    </w:p>
    <w:p w:rsidR="00704DA3" w:rsidRPr="00D55641" w:rsidRDefault="00704DA3" w:rsidP="00704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Программа является комплексной и включает систему мероприятий в области реформирования коммунального комплекса, модернизации коммунальной инфраструктуры, развития систем</w:t>
      </w:r>
      <w:r>
        <w:rPr>
          <w:sz w:val="26"/>
          <w:szCs w:val="26"/>
        </w:rPr>
        <w:t xml:space="preserve"> тепло-, </w:t>
      </w:r>
      <w:r w:rsidRPr="00D55641">
        <w:rPr>
          <w:sz w:val="26"/>
          <w:szCs w:val="26"/>
        </w:rPr>
        <w:t xml:space="preserve">водоснабжения и водоотведения на территориях муниципальных образований </w:t>
      </w:r>
      <w:r>
        <w:rPr>
          <w:sz w:val="26"/>
          <w:szCs w:val="26"/>
        </w:rPr>
        <w:t>Аскизского</w:t>
      </w:r>
      <w:r w:rsidRPr="00D55641">
        <w:rPr>
          <w:sz w:val="26"/>
          <w:szCs w:val="26"/>
        </w:rPr>
        <w:t xml:space="preserve"> района.</w:t>
      </w:r>
    </w:p>
    <w:p w:rsidR="00704DA3" w:rsidRPr="00D55641" w:rsidRDefault="00704DA3" w:rsidP="00704DA3">
      <w:pPr>
        <w:ind w:firstLine="709"/>
        <w:jc w:val="both"/>
        <w:outlineLvl w:val="0"/>
        <w:rPr>
          <w:sz w:val="26"/>
          <w:szCs w:val="26"/>
        </w:rPr>
      </w:pPr>
      <w:r w:rsidRPr="00D55641">
        <w:rPr>
          <w:sz w:val="26"/>
          <w:szCs w:val="26"/>
        </w:rPr>
        <w:t xml:space="preserve">Мероприятия по реализации программы представлены в </w:t>
      </w:r>
      <w:r>
        <w:rPr>
          <w:sz w:val="26"/>
          <w:szCs w:val="26"/>
        </w:rPr>
        <w:t>П</w:t>
      </w:r>
      <w:r w:rsidRPr="00D55641">
        <w:rPr>
          <w:sz w:val="26"/>
          <w:szCs w:val="26"/>
        </w:rPr>
        <w:t>риложении</w:t>
      </w:r>
      <w:r>
        <w:rPr>
          <w:sz w:val="26"/>
          <w:szCs w:val="26"/>
        </w:rPr>
        <w:t xml:space="preserve"> № 1</w:t>
      </w:r>
      <w:r w:rsidRPr="00D55641">
        <w:rPr>
          <w:sz w:val="26"/>
          <w:szCs w:val="26"/>
        </w:rPr>
        <w:t xml:space="preserve"> к Программе.</w:t>
      </w:r>
    </w:p>
    <w:p w:rsidR="00704DA3" w:rsidRPr="00D55641" w:rsidRDefault="00704DA3" w:rsidP="00704DA3">
      <w:pPr>
        <w:ind w:firstLine="708"/>
        <w:jc w:val="both"/>
        <w:rPr>
          <w:sz w:val="26"/>
          <w:szCs w:val="26"/>
        </w:rPr>
      </w:pPr>
    </w:p>
    <w:p w:rsidR="00704DA3" w:rsidRPr="00D55641" w:rsidRDefault="00704DA3" w:rsidP="00704DA3">
      <w:pPr>
        <w:tabs>
          <w:tab w:val="left" w:pos="709"/>
        </w:tabs>
        <w:jc w:val="center"/>
        <w:rPr>
          <w:sz w:val="26"/>
          <w:szCs w:val="26"/>
        </w:rPr>
      </w:pPr>
      <w:r w:rsidRPr="00D55641">
        <w:rPr>
          <w:sz w:val="26"/>
          <w:szCs w:val="26"/>
        </w:rPr>
        <w:t>5. Обоснование ресурсного обеспечения</w:t>
      </w:r>
    </w:p>
    <w:p w:rsidR="00704DA3" w:rsidRPr="00D55641" w:rsidRDefault="00704DA3" w:rsidP="00704DA3">
      <w:pPr>
        <w:tabs>
          <w:tab w:val="left" w:pos="709"/>
        </w:tabs>
        <w:jc w:val="center"/>
        <w:rPr>
          <w:sz w:val="26"/>
          <w:szCs w:val="26"/>
        </w:rPr>
      </w:pPr>
    </w:p>
    <w:p w:rsidR="00704DA3" w:rsidRPr="00D55641" w:rsidRDefault="00704DA3" w:rsidP="00704DA3">
      <w:pPr>
        <w:autoSpaceDE w:val="0"/>
        <w:ind w:firstLine="709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На финансирование проектов и мероприятий в сфере модернизации коммунального комплекса, развития систем водоснабжения и водоотведения требуется </w:t>
      </w:r>
      <w:r>
        <w:rPr>
          <w:rFonts w:eastAsiaTheme="minorHAnsi"/>
          <w:sz w:val="26"/>
          <w:szCs w:val="26"/>
        </w:rPr>
        <w:t>179 933,20</w:t>
      </w:r>
      <w:r>
        <w:rPr>
          <w:sz w:val="26"/>
          <w:szCs w:val="26"/>
        </w:rPr>
        <w:t xml:space="preserve"> тыс. </w:t>
      </w:r>
      <w:r w:rsidRPr="00D55641">
        <w:rPr>
          <w:sz w:val="26"/>
          <w:szCs w:val="26"/>
        </w:rPr>
        <w:t xml:space="preserve">рублей.  </w:t>
      </w:r>
    </w:p>
    <w:p w:rsidR="00704DA3" w:rsidRDefault="00704DA3" w:rsidP="00704D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Объем финансирования мероприятий из </w:t>
      </w:r>
      <w:r>
        <w:rPr>
          <w:sz w:val="26"/>
          <w:szCs w:val="26"/>
        </w:rPr>
        <w:t xml:space="preserve">федерального бюджета – 24 502,50 тыс. рублей, </w:t>
      </w:r>
      <w:r w:rsidRPr="00D55641">
        <w:rPr>
          <w:sz w:val="26"/>
          <w:szCs w:val="26"/>
        </w:rPr>
        <w:t xml:space="preserve">республиканского бюджета Республики Хакасия составляет – </w:t>
      </w:r>
      <w:r>
        <w:rPr>
          <w:sz w:val="26"/>
          <w:szCs w:val="26"/>
        </w:rPr>
        <w:t>106 609,20</w:t>
      </w:r>
      <w:r>
        <w:t xml:space="preserve"> тыс. </w:t>
      </w:r>
      <w:r w:rsidRPr="00AA4F92">
        <w:rPr>
          <w:sz w:val="26"/>
          <w:szCs w:val="26"/>
        </w:rPr>
        <w:t xml:space="preserve">рублей, из районного бюджета – </w:t>
      </w:r>
      <w:r>
        <w:rPr>
          <w:sz w:val="26"/>
          <w:szCs w:val="26"/>
        </w:rPr>
        <w:t>48 821,50</w:t>
      </w:r>
      <w:r w:rsidRPr="00AA4F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AA4F92">
        <w:rPr>
          <w:sz w:val="26"/>
          <w:szCs w:val="26"/>
        </w:rPr>
        <w:t>рублей</w:t>
      </w:r>
    </w:p>
    <w:p w:rsidR="00704DA3" w:rsidRPr="00B84A34" w:rsidRDefault="00704DA3" w:rsidP="00704D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84A34">
        <w:rPr>
          <w:sz w:val="26"/>
          <w:szCs w:val="26"/>
        </w:rPr>
        <w:t>Финансирование по годам:</w:t>
      </w:r>
    </w:p>
    <w:p w:rsidR="00704DA3" w:rsidRPr="00B84A34" w:rsidRDefault="00704DA3" w:rsidP="00704D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84A34">
        <w:rPr>
          <w:sz w:val="26"/>
          <w:szCs w:val="26"/>
        </w:rPr>
        <w:t xml:space="preserve">2022 г. – </w:t>
      </w:r>
      <w:r>
        <w:rPr>
          <w:rFonts w:eastAsiaTheme="minorHAnsi"/>
          <w:sz w:val="26"/>
          <w:szCs w:val="26"/>
        </w:rPr>
        <w:t>99 609,20</w:t>
      </w:r>
      <w:r w:rsidRPr="00B84A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B84A34">
        <w:rPr>
          <w:sz w:val="26"/>
          <w:szCs w:val="26"/>
        </w:rPr>
        <w:t>рублей;</w:t>
      </w:r>
    </w:p>
    <w:p w:rsidR="00704DA3" w:rsidRPr="00B84A34" w:rsidRDefault="00704DA3" w:rsidP="00704D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84A34">
        <w:rPr>
          <w:sz w:val="26"/>
          <w:szCs w:val="26"/>
        </w:rPr>
        <w:t xml:space="preserve">2023 г. – </w:t>
      </w:r>
      <w:r w:rsidR="00681B81">
        <w:rPr>
          <w:rStyle w:val="a5"/>
          <w:sz w:val="26"/>
          <w:szCs w:val="26"/>
        </w:rPr>
        <w:t>25 574,00</w:t>
      </w:r>
      <w:r w:rsidRPr="00B84A34">
        <w:rPr>
          <w:sz w:val="26"/>
          <w:szCs w:val="26"/>
        </w:rPr>
        <w:t xml:space="preserve"> рублей;</w:t>
      </w:r>
    </w:p>
    <w:p w:rsidR="00704DA3" w:rsidRPr="00B84A34" w:rsidRDefault="00704DA3" w:rsidP="00704D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4A34">
        <w:rPr>
          <w:sz w:val="26"/>
          <w:szCs w:val="26"/>
        </w:rPr>
        <w:t xml:space="preserve">2024 г. – </w:t>
      </w:r>
      <w:r>
        <w:rPr>
          <w:sz w:val="26"/>
          <w:szCs w:val="26"/>
        </w:rPr>
        <w:t>29 750</w:t>
      </w:r>
      <w:r w:rsidRPr="00B84A34">
        <w:rPr>
          <w:sz w:val="26"/>
          <w:szCs w:val="26"/>
        </w:rPr>
        <w:t>,00 рублей;</w:t>
      </w:r>
    </w:p>
    <w:p w:rsidR="00704DA3" w:rsidRPr="00B84A34" w:rsidRDefault="00704DA3" w:rsidP="00704D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4A34">
        <w:rPr>
          <w:sz w:val="26"/>
          <w:szCs w:val="26"/>
        </w:rPr>
        <w:t xml:space="preserve">2025 г. – </w:t>
      </w:r>
      <w:r>
        <w:rPr>
          <w:sz w:val="26"/>
          <w:szCs w:val="26"/>
        </w:rPr>
        <w:t>25 000</w:t>
      </w:r>
      <w:r w:rsidRPr="00B84A34">
        <w:rPr>
          <w:sz w:val="26"/>
          <w:szCs w:val="26"/>
        </w:rPr>
        <w:t>,00 рублей;</w:t>
      </w:r>
    </w:p>
    <w:p w:rsidR="00704DA3" w:rsidRPr="00B84A34" w:rsidRDefault="00704DA3" w:rsidP="00704D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84A34">
        <w:rPr>
          <w:sz w:val="26"/>
          <w:szCs w:val="26"/>
        </w:rPr>
        <w:t>2026 г. – 0,00 рублей;</w:t>
      </w:r>
    </w:p>
    <w:p w:rsidR="00704DA3" w:rsidRPr="00B84A34" w:rsidRDefault="00704DA3" w:rsidP="00704DA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84A34">
        <w:rPr>
          <w:sz w:val="26"/>
          <w:szCs w:val="26"/>
        </w:rPr>
        <w:t>2027 г. – 0,00 рублей;</w:t>
      </w:r>
    </w:p>
    <w:p w:rsidR="00704DA3" w:rsidRPr="00681B81" w:rsidRDefault="00704DA3" w:rsidP="00681B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Обоснование ресурсного обеспечения Программы рассчитано из финансовых потребностей, необходимых для реализации мероприятий указанных подпрограмм, приведено в соответствующих разделах</w:t>
      </w:r>
      <w:r>
        <w:rPr>
          <w:sz w:val="26"/>
          <w:szCs w:val="26"/>
        </w:rPr>
        <w:t xml:space="preserve">. Общий объем </w:t>
      </w:r>
      <w:r>
        <w:rPr>
          <w:sz w:val="26"/>
          <w:szCs w:val="26"/>
        </w:rPr>
        <w:lastRenderedPageBreak/>
        <w:t>финансирования муниципальной программы в 2022-2027 годах представлен в  Приложении № 2 к Программе</w:t>
      </w:r>
      <w:r w:rsidR="00681B81">
        <w:rPr>
          <w:sz w:val="26"/>
          <w:szCs w:val="26"/>
        </w:rPr>
        <w:t>.</w:t>
      </w:r>
    </w:p>
    <w:p w:rsidR="00704DA3" w:rsidRPr="00D55641" w:rsidRDefault="00704DA3" w:rsidP="00704DA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55641">
        <w:rPr>
          <w:sz w:val="26"/>
          <w:szCs w:val="26"/>
        </w:rPr>
        <w:t>6. Целевые показатели</w:t>
      </w:r>
    </w:p>
    <w:p w:rsidR="00704DA3" w:rsidRPr="00D55641" w:rsidRDefault="00704DA3" w:rsidP="00704DA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B0BB6" w:rsidRDefault="00704DA3" w:rsidP="007B0BB6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Оценка эффективности муниципальной программы осуществляется в целях достижения оптимального соотношения, связанных с ее реализацией затрат и достигаемых в ходе реализации результатов, целесообразности и адресности использования средств республиканского и районного бюджетов их целевому назначению</w:t>
      </w:r>
      <w:r>
        <w:rPr>
          <w:sz w:val="26"/>
          <w:szCs w:val="26"/>
        </w:rPr>
        <w:t>, перечень целевых показателей представ</w:t>
      </w:r>
      <w:r w:rsidR="007B0BB6">
        <w:rPr>
          <w:sz w:val="26"/>
          <w:szCs w:val="26"/>
        </w:rPr>
        <w:t>лен в Приложении № 3 к программе.</w:t>
      </w:r>
    </w:p>
    <w:p w:rsidR="007B0BB6" w:rsidRPr="00F85C86" w:rsidRDefault="007B0BB6" w:rsidP="007B0BB6">
      <w:pPr>
        <w:ind w:firstLine="708"/>
        <w:jc w:val="both"/>
        <w:rPr>
          <w:sz w:val="26"/>
          <w:szCs w:val="26"/>
        </w:rPr>
        <w:sectPr w:rsidR="007B0BB6" w:rsidRPr="00F85C86" w:rsidSect="007B0BB6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704DA3" w:rsidRPr="00EF2708" w:rsidRDefault="00704DA3" w:rsidP="00704DA3">
      <w:pPr>
        <w:rPr>
          <w:sz w:val="26"/>
          <w:szCs w:val="26"/>
        </w:rPr>
      </w:pPr>
    </w:p>
    <w:tbl>
      <w:tblPr>
        <w:tblStyle w:val="a6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704DA3" w:rsidTr="00704DA3">
        <w:tc>
          <w:tcPr>
            <w:tcW w:w="3763" w:type="dxa"/>
          </w:tcPr>
          <w:p w:rsidR="00704DA3" w:rsidRDefault="00704DA3" w:rsidP="00704DA3">
            <w:pPr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t xml:space="preserve">Приложение № 1 </w:t>
            </w:r>
          </w:p>
          <w:p w:rsidR="00704DA3" w:rsidRPr="00EF2708" w:rsidRDefault="00704DA3" w:rsidP="00704DA3">
            <w:pPr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t>к Муниципальной программе</w:t>
            </w:r>
          </w:p>
          <w:p w:rsidR="00704DA3" w:rsidRDefault="00704DA3" w:rsidP="00704DA3">
            <w:pPr>
              <w:jc w:val="right"/>
            </w:pPr>
          </w:p>
        </w:tc>
      </w:tr>
    </w:tbl>
    <w:p w:rsidR="00704DA3" w:rsidRDefault="00704DA3" w:rsidP="00704DA3">
      <w:pPr>
        <w:jc w:val="right"/>
      </w:pPr>
    </w:p>
    <w:p w:rsidR="00704DA3" w:rsidRPr="008946C5" w:rsidRDefault="00704DA3" w:rsidP="00704DA3">
      <w:pPr>
        <w:tabs>
          <w:tab w:val="left" w:pos="6720"/>
        </w:tabs>
        <w:jc w:val="center"/>
        <w:rPr>
          <w:sz w:val="26"/>
          <w:szCs w:val="26"/>
        </w:rPr>
      </w:pPr>
      <w:r w:rsidRPr="008946C5">
        <w:rPr>
          <w:sz w:val="26"/>
          <w:szCs w:val="26"/>
        </w:rPr>
        <w:t xml:space="preserve">Перечень и характеристики основных мероприятий </w:t>
      </w:r>
    </w:p>
    <w:p w:rsidR="00704DA3" w:rsidRPr="008946C5" w:rsidRDefault="00704DA3" w:rsidP="00704DA3">
      <w:pPr>
        <w:tabs>
          <w:tab w:val="left" w:pos="6720"/>
        </w:tabs>
        <w:jc w:val="center"/>
        <w:rPr>
          <w:sz w:val="26"/>
          <w:szCs w:val="26"/>
        </w:rPr>
      </w:pPr>
      <w:r w:rsidRPr="008946C5">
        <w:rPr>
          <w:sz w:val="26"/>
          <w:szCs w:val="26"/>
        </w:rPr>
        <w:t xml:space="preserve">муниципальной программы «Комплексное развитие коммунальной инфраструктуры Аскизского района» </w:t>
      </w:r>
    </w:p>
    <w:p w:rsidR="00704DA3" w:rsidRDefault="00704DA3" w:rsidP="00704DA3">
      <w:pPr>
        <w:tabs>
          <w:tab w:val="left" w:pos="6720"/>
        </w:tabs>
        <w:jc w:val="center"/>
      </w:pPr>
    </w:p>
    <w:tbl>
      <w:tblPr>
        <w:tblStyle w:val="a6"/>
        <w:tblW w:w="14788" w:type="dxa"/>
        <w:tblLayout w:type="fixed"/>
        <w:tblLook w:val="04A0" w:firstRow="1" w:lastRow="0" w:firstColumn="1" w:lastColumn="0" w:noHBand="0" w:noVBand="1"/>
      </w:tblPr>
      <w:tblGrid>
        <w:gridCol w:w="3068"/>
        <w:gridCol w:w="155"/>
        <w:gridCol w:w="1719"/>
        <w:gridCol w:w="16"/>
        <w:gridCol w:w="1159"/>
        <w:gridCol w:w="22"/>
        <w:gridCol w:w="19"/>
        <w:gridCol w:w="1244"/>
        <w:gridCol w:w="43"/>
        <w:gridCol w:w="2417"/>
        <w:gridCol w:w="49"/>
        <w:gridCol w:w="2414"/>
        <w:gridCol w:w="11"/>
        <w:gridCol w:w="2452"/>
      </w:tblGrid>
      <w:tr w:rsidR="00704DA3" w:rsidTr="00704DA3">
        <w:trPr>
          <w:trHeight w:val="589"/>
        </w:trPr>
        <w:tc>
          <w:tcPr>
            <w:tcW w:w="3068" w:type="dxa"/>
            <w:vMerge w:val="restart"/>
          </w:tcPr>
          <w:p w:rsidR="00704DA3" w:rsidRDefault="00704DA3" w:rsidP="00704DA3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704DA3" w:rsidRDefault="00704DA3" w:rsidP="00704DA3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704DA3" w:rsidRDefault="00704DA3" w:rsidP="00704DA3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704DA3" w:rsidRPr="003E1EA8" w:rsidRDefault="00704DA3" w:rsidP="00704DA3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74" w:type="dxa"/>
            <w:gridSpan w:val="2"/>
            <w:vMerge w:val="restart"/>
          </w:tcPr>
          <w:p w:rsidR="00704DA3" w:rsidRDefault="00704DA3" w:rsidP="00704DA3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704DA3" w:rsidRDefault="00704DA3" w:rsidP="00704DA3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704DA3" w:rsidRPr="003E1EA8" w:rsidRDefault="00704DA3" w:rsidP="00704DA3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Ответственный исполнитель, соисполнитель, исполнитель</w:t>
            </w:r>
          </w:p>
        </w:tc>
        <w:tc>
          <w:tcPr>
            <w:tcW w:w="2460" w:type="dxa"/>
            <w:gridSpan w:val="5"/>
          </w:tcPr>
          <w:p w:rsidR="00704DA3" w:rsidRDefault="00704DA3" w:rsidP="00704DA3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704DA3" w:rsidRPr="003E1EA8" w:rsidRDefault="00704DA3" w:rsidP="00704DA3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Срок</w:t>
            </w:r>
          </w:p>
        </w:tc>
        <w:tc>
          <w:tcPr>
            <w:tcW w:w="2460" w:type="dxa"/>
            <w:gridSpan w:val="2"/>
            <w:vMerge w:val="restart"/>
          </w:tcPr>
          <w:p w:rsidR="00704DA3" w:rsidRDefault="00704DA3" w:rsidP="00704DA3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704DA3" w:rsidRDefault="00704DA3" w:rsidP="00704DA3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704DA3" w:rsidRPr="003E1EA8" w:rsidRDefault="00704DA3" w:rsidP="00704DA3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63" w:type="dxa"/>
            <w:gridSpan w:val="2"/>
            <w:vMerge w:val="restart"/>
          </w:tcPr>
          <w:p w:rsidR="00704DA3" w:rsidRDefault="00704DA3" w:rsidP="00704DA3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704DA3" w:rsidRDefault="00704DA3" w:rsidP="00704DA3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704DA3" w:rsidRPr="003E1EA8" w:rsidRDefault="00704DA3" w:rsidP="00704DA3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2463" w:type="dxa"/>
            <w:gridSpan w:val="2"/>
            <w:vMerge w:val="restart"/>
          </w:tcPr>
          <w:p w:rsidR="00704DA3" w:rsidRPr="003E1EA8" w:rsidRDefault="00704DA3" w:rsidP="00704DA3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Связь с показателями муниципальной программы (номер показателя, характеризующего результат реализации основного мероприятия)</w:t>
            </w:r>
          </w:p>
        </w:tc>
      </w:tr>
      <w:tr w:rsidR="00704DA3" w:rsidTr="00704DA3">
        <w:trPr>
          <w:trHeight w:val="513"/>
        </w:trPr>
        <w:tc>
          <w:tcPr>
            <w:tcW w:w="3068" w:type="dxa"/>
            <w:vMerge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</w:p>
        </w:tc>
        <w:tc>
          <w:tcPr>
            <w:tcW w:w="1874" w:type="dxa"/>
            <w:gridSpan w:val="2"/>
            <w:vMerge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</w:p>
        </w:tc>
        <w:tc>
          <w:tcPr>
            <w:tcW w:w="1197" w:type="dxa"/>
            <w:gridSpan w:val="3"/>
          </w:tcPr>
          <w:p w:rsidR="00704DA3" w:rsidRDefault="00704DA3" w:rsidP="00704DA3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  <w:p w:rsidR="00704DA3" w:rsidRPr="003E1EA8" w:rsidRDefault="00704DA3" w:rsidP="00704DA3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начало</w:t>
            </w:r>
          </w:p>
        </w:tc>
        <w:tc>
          <w:tcPr>
            <w:tcW w:w="1263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  <w:p w:rsidR="00704DA3" w:rsidRPr="003E1EA8" w:rsidRDefault="00704DA3" w:rsidP="00704DA3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окончание</w:t>
            </w:r>
          </w:p>
        </w:tc>
        <w:tc>
          <w:tcPr>
            <w:tcW w:w="2460" w:type="dxa"/>
            <w:gridSpan w:val="2"/>
            <w:vMerge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</w:p>
        </w:tc>
        <w:tc>
          <w:tcPr>
            <w:tcW w:w="2463" w:type="dxa"/>
            <w:gridSpan w:val="2"/>
            <w:vMerge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</w:p>
        </w:tc>
        <w:tc>
          <w:tcPr>
            <w:tcW w:w="2463" w:type="dxa"/>
            <w:gridSpan w:val="2"/>
            <w:vMerge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</w:p>
        </w:tc>
      </w:tr>
      <w:tr w:rsidR="00704DA3" w:rsidTr="00704DA3">
        <w:trPr>
          <w:trHeight w:val="107"/>
        </w:trPr>
        <w:tc>
          <w:tcPr>
            <w:tcW w:w="3068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1</w:t>
            </w:r>
          </w:p>
        </w:tc>
        <w:tc>
          <w:tcPr>
            <w:tcW w:w="1874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2</w:t>
            </w:r>
          </w:p>
        </w:tc>
        <w:tc>
          <w:tcPr>
            <w:tcW w:w="2460" w:type="dxa"/>
            <w:gridSpan w:val="5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3</w:t>
            </w:r>
          </w:p>
        </w:tc>
        <w:tc>
          <w:tcPr>
            <w:tcW w:w="2460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4</w:t>
            </w:r>
          </w:p>
        </w:tc>
        <w:tc>
          <w:tcPr>
            <w:tcW w:w="2463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5</w:t>
            </w:r>
          </w:p>
        </w:tc>
        <w:tc>
          <w:tcPr>
            <w:tcW w:w="2463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6</w:t>
            </w:r>
          </w:p>
        </w:tc>
      </w:tr>
      <w:tr w:rsidR="00704DA3" w:rsidTr="00704DA3">
        <w:trPr>
          <w:trHeight w:val="107"/>
        </w:trPr>
        <w:tc>
          <w:tcPr>
            <w:tcW w:w="14788" w:type="dxa"/>
            <w:gridSpan w:val="14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Муниципальная программа «Комплексное развитие коммунальной инфраструктуры Аскизского района»</w:t>
            </w:r>
          </w:p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 xml:space="preserve">Цель – </w:t>
            </w:r>
            <w:r w:rsidRPr="00AA4F92">
              <w:rPr>
                <w:sz w:val="26"/>
                <w:szCs w:val="26"/>
              </w:rPr>
              <w:t>Повышение качества и надежности предоставления коммунальных услуг населению Аскизского района</w:t>
            </w:r>
          </w:p>
        </w:tc>
      </w:tr>
      <w:tr w:rsidR="00704DA3" w:rsidTr="00704DA3">
        <w:trPr>
          <w:trHeight w:val="107"/>
        </w:trPr>
        <w:tc>
          <w:tcPr>
            <w:tcW w:w="14788" w:type="dxa"/>
            <w:gridSpan w:val="14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Задача 1 «</w:t>
            </w:r>
            <w:r w:rsidRPr="00AA4F92">
              <w:rPr>
                <w:color w:val="000000"/>
                <w:sz w:val="26"/>
                <w:szCs w:val="26"/>
              </w:rPr>
              <w:t>О</w:t>
            </w:r>
            <w:r w:rsidRPr="00AA4F92">
              <w:rPr>
                <w:sz w:val="26"/>
                <w:szCs w:val="26"/>
              </w:rPr>
              <w:t>беспечение надежности функционирования систем коммунальной инфраструктуры</w:t>
            </w:r>
            <w:r>
              <w:t>»</w:t>
            </w:r>
          </w:p>
        </w:tc>
      </w:tr>
      <w:tr w:rsidR="00704DA3" w:rsidTr="00704DA3">
        <w:trPr>
          <w:trHeight w:val="107"/>
        </w:trPr>
        <w:tc>
          <w:tcPr>
            <w:tcW w:w="12336" w:type="dxa"/>
            <w:gridSpan w:val="13"/>
          </w:tcPr>
          <w:p w:rsidR="00704DA3" w:rsidRPr="005C1106" w:rsidRDefault="00704DA3" w:rsidP="00704DA3">
            <w:pPr>
              <w:tabs>
                <w:tab w:val="left" w:pos="6720"/>
              </w:tabs>
              <w:rPr>
                <w:i/>
              </w:rPr>
            </w:pPr>
            <w:r w:rsidRPr="005C1106">
              <w:rPr>
                <w:i/>
                <w:color w:val="000000"/>
              </w:rPr>
              <w:t>1. Основное мероприятие -  развитие объектов и систем коммунальной инфраструктуры Аскизского района</w:t>
            </w:r>
          </w:p>
        </w:tc>
        <w:tc>
          <w:tcPr>
            <w:tcW w:w="2452" w:type="dxa"/>
          </w:tcPr>
          <w:p w:rsidR="00704DA3" w:rsidRPr="003E1EA8" w:rsidRDefault="00704DA3" w:rsidP="00704DA3">
            <w:pPr>
              <w:tabs>
                <w:tab w:val="left" w:pos="6720"/>
              </w:tabs>
              <w:jc w:val="center"/>
              <w:rPr>
                <w:i/>
              </w:rPr>
            </w:pPr>
            <w:r>
              <w:rPr>
                <w:i/>
              </w:rPr>
              <w:t>1-3</w:t>
            </w:r>
          </w:p>
        </w:tc>
      </w:tr>
      <w:tr w:rsidR="00704DA3" w:rsidTr="00704DA3">
        <w:trPr>
          <w:trHeight w:val="107"/>
        </w:trPr>
        <w:tc>
          <w:tcPr>
            <w:tcW w:w="3223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1. Капитальный ремонт систем теплоснабжения, водоснабжения, приобретение оборудования, материалов</w:t>
            </w:r>
          </w:p>
        </w:tc>
        <w:tc>
          <w:tcPr>
            <w:tcW w:w="1719" w:type="dxa"/>
          </w:tcPr>
          <w:p w:rsidR="00704DA3" w:rsidRPr="003E1EA8" w:rsidRDefault="00704DA3" w:rsidP="00704DA3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2022</w:t>
            </w:r>
          </w:p>
        </w:tc>
        <w:tc>
          <w:tcPr>
            <w:tcW w:w="1285" w:type="dxa"/>
            <w:gridSpan w:val="3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0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</w:pPr>
            <w:r>
              <w:t xml:space="preserve">1. </w:t>
            </w:r>
            <w:r w:rsidRPr="00E03154">
              <w:t>Снижение уровня износа объектов коммунальной инфраструктуры</w:t>
            </w:r>
          </w:p>
          <w:p w:rsidR="00704DA3" w:rsidRDefault="00704DA3" w:rsidP="00704DA3">
            <w:pPr>
              <w:tabs>
                <w:tab w:val="left" w:pos="6720"/>
              </w:tabs>
            </w:pPr>
            <w:r>
              <w:t xml:space="preserve">2. </w:t>
            </w:r>
            <w:r w:rsidRPr="00E03154">
              <w:t xml:space="preserve">Снижение количества аварийных ситуаций на объектах коммунальной инфраструктуры при производстве, транспортировке и распределении коммунальных </w:t>
            </w:r>
            <w:r w:rsidRPr="00E03154">
              <w:lastRenderedPageBreak/>
              <w:t>ресурсов</w:t>
            </w:r>
          </w:p>
        </w:tc>
        <w:tc>
          <w:tcPr>
            <w:tcW w:w="2463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</w:pPr>
            <w:r>
              <w:lastRenderedPageBreak/>
              <w:t>М</w:t>
            </w:r>
            <w:r w:rsidRPr="00E03154">
              <w:t>одернизация  коммунальных объектов и сетей</w:t>
            </w:r>
            <w:r>
              <w:t xml:space="preserve"> теплоснабжения</w:t>
            </w:r>
          </w:p>
        </w:tc>
        <w:tc>
          <w:tcPr>
            <w:tcW w:w="2463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</w:p>
        </w:tc>
      </w:tr>
      <w:tr w:rsidR="00704DA3" w:rsidTr="00704DA3">
        <w:trPr>
          <w:trHeight w:val="107"/>
        </w:trPr>
        <w:tc>
          <w:tcPr>
            <w:tcW w:w="3223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 w:rsidRPr="00B94000">
              <w:lastRenderedPageBreak/>
              <w:t>2.</w:t>
            </w:r>
            <w:r>
              <w:t xml:space="preserve"> Разработка проектно-сметной документации,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выпролнение</w:t>
            </w:r>
            <w:proofErr w:type="spellEnd"/>
            <w:r>
              <w:t xml:space="preserve"> технико-экономических обоснований, </w:t>
            </w:r>
            <w:proofErr w:type="spellStart"/>
            <w:r>
              <w:t>предпроектные</w:t>
            </w:r>
            <w:proofErr w:type="spellEnd"/>
            <w:r>
              <w:t xml:space="preserve">, проектно-изыскательские и проектные работы («Реконструкция системы водоснабжения с. Аскиз», «Строительство сетей теплоснабжения с. Аскиз», установка узлов учета) </w:t>
            </w:r>
            <w:r w:rsidRPr="00B94000">
              <w:t xml:space="preserve"> </w:t>
            </w:r>
          </w:p>
        </w:tc>
        <w:tc>
          <w:tcPr>
            <w:tcW w:w="1719" w:type="dxa"/>
          </w:tcPr>
          <w:p w:rsidR="00704DA3" w:rsidRPr="003E1EA8" w:rsidRDefault="00704DA3" w:rsidP="00704DA3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2022</w:t>
            </w:r>
          </w:p>
        </w:tc>
        <w:tc>
          <w:tcPr>
            <w:tcW w:w="1285" w:type="dxa"/>
            <w:gridSpan w:val="3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0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</w:pPr>
            <w:r>
              <w:t xml:space="preserve">1. </w:t>
            </w:r>
            <w:r w:rsidRPr="00E03154">
              <w:t>Снижение уровня износа объектов коммунальной инфраструктуры</w:t>
            </w:r>
          </w:p>
          <w:p w:rsidR="00704DA3" w:rsidRPr="00E03154" w:rsidRDefault="00704DA3" w:rsidP="00704DA3">
            <w:pPr>
              <w:tabs>
                <w:tab w:val="left" w:pos="6720"/>
              </w:tabs>
            </w:pPr>
            <w:r>
              <w:t xml:space="preserve">2. </w:t>
            </w:r>
            <w:r w:rsidRPr="00E03154">
              <w:t>Снижение количества аварийных ситуаций на объектах коммунальной инфраструктуры при производстве, транспортировке и распределении коммунальных ресурсов</w:t>
            </w:r>
          </w:p>
        </w:tc>
        <w:tc>
          <w:tcPr>
            <w:tcW w:w="2463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</w:pPr>
            <w:r w:rsidRPr="00E03154">
              <w:t>Капитальный ремонт и модернизация  коммунальных объектов</w:t>
            </w:r>
          </w:p>
        </w:tc>
        <w:tc>
          <w:tcPr>
            <w:tcW w:w="2463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</w:p>
        </w:tc>
      </w:tr>
      <w:tr w:rsidR="00704DA3" w:rsidTr="00704DA3">
        <w:trPr>
          <w:trHeight w:val="107"/>
        </w:trPr>
        <w:tc>
          <w:tcPr>
            <w:tcW w:w="3223" w:type="dxa"/>
            <w:gridSpan w:val="2"/>
          </w:tcPr>
          <w:p w:rsidR="00704DA3" w:rsidRPr="00B94000" w:rsidRDefault="00704DA3" w:rsidP="00704DA3">
            <w:pPr>
              <w:tabs>
                <w:tab w:val="left" w:pos="6720"/>
              </w:tabs>
              <w:jc w:val="both"/>
            </w:pPr>
            <w:r w:rsidRPr="00900C1A">
              <w:t xml:space="preserve">3. </w:t>
            </w:r>
            <w:r>
              <w:t>Обследование и аудит систем коммунальной инфраструктуры, выполнение гидравлических расчетов, выдача экспертных заключений</w:t>
            </w:r>
          </w:p>
        </w:tc>
        <w:tc>
          <w:tcPr>
            <w:tcW w:w="1719" w:type="dxa"/>
          </w:tcPr>
          <w:p w:rsidR="00704DA3" w:rsidRPr="003E1EA8" w:rsidRDefault="00704DA3" w:rsidP="00704DA3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2022</w:t>
            </w:r>
          </w:p>
        </w:tc>
        <w:tc>
          <w:tcPr>
            <w:tcW w:w="1285" w:type="dxa"/>
            <w:gridSpan w:val="3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0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</w:pPr>
            <w:r>
              <w:t xml:space="preserve">1. </w:t>
            </w:r>
            <w:r w:rsidRPr="00E03154">
              <w:t>Снижение уровня износа объектов коммунальной инфраструктуры</w:t>
            </w:r>
          </w:p>
          <w:p w:rsidR="00704DA3" w:rsidRDefault="00704DA3" w:rsidP="00704DA3">
            <w:pPr>
              <w:tabs>
                <w:tab w:val="left" w:pos="6720"/>
              </w:tabs>
            </w:pPr>
            <w:r>
              <w:t xml:space="preserve">2. </w:t>
            </w:r>
            <w:r w:rsidRPr="00E03154">
              <w:t>Снижение количества аварийных ситуаций на объектах коммунальной инфраструктуры при производстве, транспортировке и распределении коммунальных ресурсов</w:t>
            </w:r>
          </w:p>
        </w:tc>
        <w:tc>
          <w:tcPr>
            <w:tcW w:w="2463" w:type="dxa"/>
            <w:gridSpan w:val="2"/>
          </w:tcPr>
          <w:p w:rsidR="00704DA3" w:rsidRPr="00E03154" w:rsidRDefault="00704DA3" w:rsidP="00704DA3">
            <w:pPr>
              <w:tabs>
                <w:tab w:val="left" w:pos="6720"/>
              </w:tabs>
            </w:pPr>
            <w:r w:rsidRPr="00E03154">
              <w:t>Капитальный ремонт и модернизация  коммунальных объектов</w:t>
            </w:r>
          </w:p>
        </w:tc>
        <w:tc>
          <w:tcPr>
            <w:tcW w:w="2463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</w:p>
        </w:tc>
      </w:tr>
      <w:tr w:rsidR="00704DA3" w:rsidTr="00704DA3">
        <w:trPr>
          <w:trHeight w:val="107"/>
        </w:trPr>
        <w:tc>
          <w:tcPr>
            <w:tcW w:w="3223" w:type="dxa"/>
            <w:gridSpan w:val="2"/>
          </w:tcPr>
          <w:p w:rsidR="00704DA3" w:rsidRPr="00900C1A" w:rsidRDefault="00704DA3" w:rsidP="00704DA3">
            <w:pPr>
              <w:tabs>
                <w:tab w:val="left" w:pos="6720"/>
              </w:tabs>
              <w:jc w:val="both"/>
            </w:pPr>
            <w:r>
              <w:t xml:space="preserve">4. </w:t>
            </w:r>
            <w:r w:rsidRPr="002A1C70">
              <w:t xml:space="preserve">Обследование системы </w:t>
            </w:r>
            <w:r>
              <w:t>в</w:t>
            </w:r>
            <w:r w:rsidRPr="002A1C70">
              <w:t xml:space="preserve">одоснабжения с. </w:t>
            </w:r>
            <w:proofErr w:type="spellStart"/>
            <w:r w:rsidRPr="002A1C70">
              <w:t>Пуланколь</w:t>
            </w:r>
            <w:proofErr w:type="spellEnd"/>
          </w:p>
        </w:tc>
        <w:tc>
          <w:tcPr>
            <w:tcW w:w="1719" w:type="dxa"/>
          </w:tcPr>
          <w:p w:rsidR="00704DA3" w:rsidRPr="003E1EA8" w:rsidRDefault="00704DA3" w:rsidP="00704DA3">
            <w:pPr>
              <w:tabs>
                <w:tab w:val="left" w:pos="6720"/>
              </w:tabs>
              <w:jc w:val="center"/>
            </w:pPr>
            <w:r w:rsidRPr="003E1EA8">
              <w:t xml:space="preserve">МКУ «Управление </w:t>
            </w:r>
            <w:r w:rsidRPr="003E1EA8">
              <w:lastRenderedPageBreak/>
              <w:t>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lastRenderedPageBreak/>
              <w:t>2022</w:t>
            </w:r>
          </w:p>
        </w:tc>
        <w:tc>
          <w:tcPr>
            <w:tcW w:w="1285" w:type="dxa"/>
            <w:gridSpan w:val="3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0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</w:pPr>
            <w:r>
              <w:t xml:space="preserve">1. </w:t>
            </w:r>
            <w:r w:rsidRPr="00E03154">
              <w:t xml:space="preserve">Снижение уровня износа объектов </w:t>
            </w:r>
            <w:r w:rsidRPr="00E03154">
              <w:lastRenderedPageBreak/>
              <w:t>коммунальной инфраструктуры</w:t>
            </w:r>
          </w:p>
          <w:p w:rsidR="00704DA3" w:rsidRDefault="00704DA3" w:rsidP="00704DA3">
            <w:pPr>
              <w:tabs>
                <w:tab w:val="left" w:pos="6720"/>
              </w:tabs>
            </w:pPr>
            <w:r>
              <w:t xml:space="preserve">2. </w:t>
            </w:r>
            <w:r w:rsidRPr="00E03154">
              <w:t>Снижение количества аварийных ситуаций на объектах коммунальной инфраструктуры при производстве, транспортировке и распределении коммунальных ресурсов</w:t>
            </w:r>
          </w:p>
        </w:tc>
        <w:tc>
          <w:tcPr>
            <w:tcW w:w="2463" w:type="dxa"/>
            <w:gridSpan w:val="2"/>
          </w:tcPr>
          <w:p w:rsidR="00704DA3" w:rsidRPr="00E03154" w:rsidRDefault="00704DA3" w:rsidP="00704DA3">
            <w:pPr>
              <w:tabs>
                <w:tab w:val="left" w:pos="6720"/>
              </w:tabs>
            </w:pPr>
            <w:r>
              <w:lastRenderedPageBreak/>
              <w:t>М</w:t>
            </w:r>
            <w:r w:rsidRPr="00E03154">
              <w:t xml:space="preserve">одернизация  коммунальных </w:t>
            </w:r>
            <w:r w:rsidRPr="00E03154">
              <w:lastRenderedPageBreak/>
              <w:t>объектов и сетей</w:t>
            </w:r>
            <w:r>
              <w:t xml:space="preserve"> водоснабжения</w:t>
            </w:r>
          </w:p>
        </w:tc>
        <w:tc>
          <w:tcPr>
            <w:tcW w:w="2463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</w:p>
        </w:tc>
      </w:tr>
      <w:tr w:rsidR="00704DA3" w:rsidTr="00704DA3">
        <w:trPr>
          <w:trHeight w:val="107"/>
        </w:trPr>
        <w:tc>
          <w:tcPr>
            <w:tcW w:w="3223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lastRenderedPageBreak/>
              <w:t>5. Реализация мероприятий, направленных на п</w:t>
            </w:r>
            <w:r w:rsidRPr="008F1058">
              <w:t>редоставление субсидии</w:t>
            </w:r>
            <w:r>
              <w:t xml:space="preserve"> юридическим лицам (в сфере коммунального хозяйства)</w:t>
            </w:r>
            <w:r w:rsidRPr="008F1058">
              <w:t xml:space="preserve"> на </w:t>
            </w:r>
            <w:r>
              <w:t xml:space="preserve">финансовое обеспечение затрат в связи с выполнением работ, оказанием услуг </w:t>
            </w:r>
          </w:p>
        </w:tc>
        <w:tc>
          <w:tcPr>
            <w:tcW w:w="1719" w:type="dxa"/>
          </w:tcPr>
          <w:p w:rsidR="00704DA3" w:rsidRPr="003E1EA8" w:rsidRDefault="00704DA3" w:rsidP="00704DA3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704DA3" w:rsidRPr="005C1106" w:rsidRDefault="00704DA3" w:rsidP="00704DA3">
            <w:pPr>
              <w:tabs>
                <w:tab w:val="left" w:pos="6720"/>
              </w:tabs>
              <w:jc w:val="center"/>
            </w:pPr>
            <w:r w:rsidRPr="005C1106">
              <w:t>2022</w:t>
            </w:r>
          </w:p>
        </w:tc>
        <w:tc>
          <w:tcPr>
            <w:tcW w:w="1285" w:type="dxa"/>
            <w:gridSpan w:val="3"/>
          </w:tcPr>
          <w:p w:rsidR="00704DA3" w:rsidRPr="005C1106" w:rsidRDefault="00704DA3" w:rsidP="00704DA3">
            <w:pPr>
              <w:tabs>
                <w:tab w:val="left" w:pos="6720"/>
              </w:tabs>
              <w:jc w:val="center"/>
            </w:pPr>
            <w:r w:rsidRPr="005C1106">
              <w:t>2027</w:t>
            </w:r>
          </w:p>
        </w:tc>
        <w:tc>
          <w:tcPr>
            <w:tcW w:w="2460" w:type="dxa"/>
            <w:gridSpan w:val="2"/>
          </w:tcPr>
          <w:p w:rsidR="00704DA3" w:rsidRPr="00E03154" w:rsidRDefault="00704DA3" w:rsidP="00704DA3">
            <w:pPr>
              <w:tabs>
                <w:tab w:val="left" w:pos="6720"/>
              </w:tabs>
            </w:pPr>
            <w:r>
              <w:t xml:space="preserve">Качественное предоставление коммунальных услуг </w:t>
            </w:r>
          </w:p>
        </w:tc>
        <w:tc>
          <w:tcPr>
            <w:tcW w:w="2463" w:type="dxa"/>
            <w:gridSpan w:val="2"/>
          </w:tcPr>
          <w:p w:rsidR="00704DA3" w:rsidRPr="00877875" w:rsidRDefault="00704DA3" w:rsidP="00704DA3">
            <w:pPr>
              <w:tabs>
                <w:tab w:val="left" w:pos="6720"/>
              </w:tabs>
            </w:pPr>
            <w:r>
              <w:t>Оказание</w:t>
            </w:r>
            <w:r w:rsidRPr="00877875">
              <w:t xml:space="preserve"> услуг </w:t>
            </w:r>
            <w:r>
              <w:t>тепло-, водоснабжения</w:t>
            </w:r>
            <w:r w:rsidRPr="00877875">
              <w:t>, водоотведения и оказание прочих услуг физическим и юридическим лицам, учреждениям, организациям и предприятиям всех форм собственности</w:t>
            </w:r>
          </w:p>
        </w:tc>
        <w:tc>
          <w:tcPr>
            <w:tcW w:w="2463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</w:p>
        </w:tc>
      </w:tr>
      <w:tr w:rsidR="00704DA3" w:rsidTr="00704DA3">
        <w:trPr>
          <w:trHeight w:val="107"/>
        </w:trPr>
        <w:tc>
          <w:tcPr>
            <w:tcW w:w="14788" w:type="dxa"/>
            <w:gridSpan w:val="14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rPr>
                <w:sz w:val="26"/>
                <w:szCs w:val="26"/>
              </w:rPr>
              <w:t xml:space="preserve">Задача 2. </w:t>
            </w:r>
            <w:r w:rsidRPr="00CC023C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704DA3" w:rsidTr="00704DA3">
        <w:trPr>
          <w:trHeight w:val="107"/>
        </w:trPr>
        <w:tc>
          <w:tcPr>
            <w:tcW w:w="12325" w:type="dxa"/>
            <w:gridSpan w:val="12"/>
          </w:tcPr>
          <w:p w:rsidR="00704DA3" w:rsidRPr="005C1106" w:rsidRDefault="00704DA3" w:rsidP="00704DA3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C1106">
              <w:rPr>
                <w:i/>
                <w:color w:val="000000"/>
                <w:sz w:val="26"/>
                <w:szCs w:val="26"/>
              </w:rPr>
              <w:t>2. Основное мероприятие - «Чистая вода»</w:t>
            </w:r>
            <w:r w:rsidRPr="005C1106">
              <w:rPr>
                <w:b/>
                <w:i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463" w:type="dxa"/>
            <w:gridSpan w:val="2"/>
          </w:tcPr>
          <w:p w:rsidR="00704DA3" w:rsidRPr="005C1106" w:rsidRDefault="00704DA3" w:rsidP="00704DA3">
            <w:pPr>
              <w:tabs>
                <w:tab w:val="left" w:pos="6720"/>
              </w:tabs>
              <w:jc w:val="center"/>
              <w:rPr>
                <w:i/>
              </w:rPr>
            </w:pPr>
            <w:r w:rsidRPr="005C1106">
              <w:rPr>
                <w:i/>
              </w:rPr>
              <w:t>4</w:t>
            </w:r>
            <w:r>
              <w:rPr>
                <w:i/>
              </w:rPr>
              <w:t>-5</w:t>
            </w:r>
          </w:p>
        </w:tc>
      </w:tr>
      <w:tr w:rsidR="00704DA3" w:rsidTr="00704DA3">
        <w:trPr>
          <w:trHeight w:val="107"/>
        </w:trPr>
        <w:tc>
          <w:tcPr>
            <w:tcW w:w="3223" w:type="dxa"/>
            <w:gridSpan w:val="2"/>
          </w:tcPr>
          <w:p w:rsidR="00704DA3" w:rsidRPr="006B67C8" w:rsidRDefault="00704DA3" w:rsidP="00704DA3">
            <w:pPr>
              <w:tabs>
                <w:tab w:val="left" w:pos="6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2D5EA8">
              <w:t>Реконструкция системы водоснабжения с</w:t>
            </w:r>
            <w:r>
              <w:t xml:space="preserve">. </w:t>
            </w:r>
            <w:proofErr w:type="spellStart"/>
            <w:r>
              <w:t>Пуланколь</w:t>
            </w:r>
            <w:proofErr w:type="spellEnd"/>
          </w:p>
        </w:tc>
        <w:tc>
          <w:tcPr>
            <w:tcW w:w="1735" w:type="dxa"/>
            <w:gridSpan w:val="2"/>
          </w:tcPr>
          <w:p w:rsidR="00704DA3" w:rsidRPr="0099772F" w:rsidRDefault="00704DA3" w:rsidP="00704DA3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  <w:r w:rsidRPr="003E1EA8">
              <w:t xml:space="preserve">МКУ «Управление коммунального хозяйства Администрации Аскизского </w:t>
            </w:r>
            <w:r w:rsidRPr="003E1EA8">
              <w:lastRenderedPageBreak/>
              <w:t>района»</w:t>
            </w:r>
          </w:p>
        </w:tc>
        <w:tc>
          <w:tcPr>
            <w:tcW w:w="1200" w:type="dxa"/>
            <w:gridSpan w:val="3"/>
          </w:tcPr>
          <w:p w:rsidR="00704DA3" w:rsidRPr="005C1106" w:rsidRDefault="00704DA3" w:rsidP="00704DA3">
            <w:pPr>
              <w:tabs>
                <w:tab w:val="left" w:pos="6720"/>
              </w:tabs>
              <w:jc w:val="center"/>
              <w:rPr>
                <w:color w:val="000000"/>
              </w:rPr>
            </w:pPr>
            <w:r w:rsidRPr="005C1106">
              <w:rPr>
                <w:color w:val="000000"/>
              </w:rPr>
              <w:lastRenderedPageBreak/>
              <w:t>2022</w:t>
            </w:r>
          </w:p>
        </w:tc>
        <w:tc>
          <w:tcPr>
            <w:tcW w:w="1287" w:type="dxa"/>
            <w:gridSpan w:val="2"/>
          </w:tcPr>
          <w:p w:rsidR="00704DA3" w:rsidRPr="005C1106" w:rsidRDefault="00704DA3" w:rsidP="00704DA3">
            <w:pPr>
              <w:tabs>
                <w:tab w:val="left" w:pos="6720"/>
              </w:tabs>
              <w:jc w:val="center"/>
              <w:rPr>
                <w:color w:val="000000"/>
              </w:rPr>
            </w:pPr>
            <w:r w:rsidRPr="005C1106">
              <w:t>2027</w:t>
            </w:r>
          </w:p>
        </w:tc>
        <w:tc>
          <w:tcPr>
            <w:tcW w:w="2466" w:type="dxa"/>
            <w:gridSpan w:val="2"/>
          </w:tcPr>
          <w:p w:rsidR="00704DA3" w:rsidRPr="00DE3416" w:rsidRDefault="00704DA3" w:rsidP="00704DA3">
            <w:pPr>
              <w:tabs>
                <w:tab w:val="left" w:pos="6720"/>
              </w:tabs>
            </w:pPr>
            <w:r w:rsidRPr="00E03154">
              <w:t>Сокращение доли проб воды, не отвечающих по качеству нормативным требованиям</w:t>
            </w:r>
            <w:r>
              <w:t>;</w:t>
            </w:r>
          </w:p>
        </w:tc>
        <w:tc>
          <w:tcPr>
            <w:tcW w:w="2414" w:type="dxa"/>
          </w:tcPr>
          <w:p w:rsidR="00704DA3" w:rsidRPr="003E1EA8" w:rsidRDefault="00704DA3" w:rsidP="00704DA3">
            <w:pPr>
              <w:tabs>
                <w:tab w:val="left" w:pos="6720"/>
              </w:tabs>
              <w:rPr>
                <w:i/>
                <w:color w:val="000000"/>
                <w:sz w:val="26"/>
                <w:szCs w:val="26"/>
              </w:rPr>
            </w:pPr>
            <w:r>
              <w:t>Р</w:t>
            </w:r>
            <w:r w:rsidRPr="00E03154">
              <w:t>азвитие  систем водоснабжения, водоотведения  и очистки сточных вод</w:t>
            </w:r>
          </w:p>
        </w:tc>
        <w:tc>
          <w:tcPr>
            <w:tcW w:w="2463" w:type="dxa"/>
            <w:gridSpan w:val="2"/>
          </w:tcPr>
          <w:p w:rsidR="00704DA3" w:rsidRPr="0099772F" w:rsidRDefault="00704DA3" w:rsidP="00704DA3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4DA3" w:rsidTr="00704DA3">
        <w:trPr>
          <w:trHeight w:val="107"/>
        </w:trPr>
        <w:tc>
          <w:tcPr>
            <w:tcW w:w="3223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</w:pPr>
            <w:r>
              <w:lastRenderedPageBreak/>
              <w:t xml:space="preserve">2. Обеспечение бесперебойного водоснабжения и водоотведения в поселениях Аскизского района </w:t>
            </w:r>
          </w:p>
        </w:tc>
        <w:tc>
          <w:tcPr>
            <w:tcW w:w="1735" w:type="dxa"/>
            <w:gridSpan w:val="2"/>
          </w:tcPr>
          <w:p w:rsidR="00704DA3" w:rsidRPr="003E1EA8" w:rsidRDefault="00704DA3" w:rsidP="00704DA3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200" w:type="dxa"/>
            <w:gridSpan w:val="3"/>
          </w:tcPr>
          <w:p w:rsidR="00704DA3" w:rsidRPr="005C1106" w:rsidRDefault="00704DA3" w:rsidP="00704DA3">
            <w:pPr>
              <w:tabs>
                <w:tab w:val="left" w:pos="6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87" w:type="dxa"/>
            <w:gridSpan w:val="2"/>
          </w:tcPr>
          <w:p w:rsidR="00704DA3" w:rsidRPr="005C1106" w:rsidRDefault="00704DA3" w:rsidP="00704DA3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6" w:type="dxa"/>
            <w:gridSpan w:val="2"/>
          </w:tcPr>
          <w:p w:rsidR="00704DA3" w:rsidRDefault="00704DA3" w:rsidP="00704DA3">
            <w:pPr>
              <w:tabs>
                <w:tab w:val="left" w:pos="6720"/>
              </w:tabs>
            </w:pPr>
            <w:r>
              <w:t>Качественное предоставление коммунальных услуг</w:t>
            </w:r>
          </w:p>
        </w:tc>
        <w:tc>
          <w:tcPr>
            <w:tcW w:w="2414" w:type="dxa"/>
          </w:tcPr>
          <w:p w:rsidR="00704DA3" w:rsidRDefault="00704DA3" w:rsidP="00704DA3">
            <w:pPr>
              <w:tabs>
                <w:tab w:val="left" w:pos="6720"/>
              </w:tabs>
            </w:pPr>
            <w:r>
              <w:t>Оказание</w:t>
            </w:r>
            <w:r w:rsidRPr="00877875">
              <w:t xml:space="preserve"> услуг </w:t>
            </w:r>
            <w:r>
              <w:t>тепло-, водоснабжения</w:t>
            </w:r>
            <w:r w:rsidRPr="00877875">
              <w:t>, водоотведения и оказание прочих услуг физическим и юридическим лицам, учреждениям, организациям и предприятиям всех форм собственности</w:t>
            </w:r>
          </w:p>
        </w:tc>
        <w:tc>
          <w:tcPr>
            <w:tcW w:w="2463" w:type="dxa"/>
            <w:gridSpan w:val="2"/>
          </w:tcPr>
          <w:p w:rsidR="00704DA3" w:rsidRPr="0099772F" w:rsidRDefault="00704DA3" w:rsidP="00704DA3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04DA3" w:rsidRDefault="00704DA3" w:rsidP="00704DA3">
      <w:pPr>
        <w:tabs>
          <w:tab w:val="left" w:pos="6720"/>
        </w:tabs>
        <w:jc w:val="both"/>
      </w:pPr>
    </w:p>
    <w:p w:rsidR="00704DA3" w:rsidRDefault="00704DA3" w:rsidP="00704DA3">
      <w:pPr>
        <w:tabs>
          <w:tab w:val="left" w:pos="6720"/>
        </w:tabs>
        <w:jc w:val="both"/>
      </w:pPr>
    </w:p>
    <w:p w:rsidR="00704DA3" w:rsidRDefault="00704DA3" w:rsidP="00704DA3">
      <w:pPr>
        <w:tabs>
          <w:tab w:val="left" w:pos="6720"/>
        </w:tabs>
        <w:jc w:val="both"/>
      </w:pPr>
    </w:p>
    <w:p w:rsidR="00704DA3" w:rsidRDefault="00704DA3" w:rsidP="00704DA3">
      <w:pPr>
        <w:tabs>
          <w:tab w:val="left" w:pos="6720"/>
        </w:tabs>
        <w:jc w:val="both"/>
      </w:pPr>
    </w:p>
    <w:p w:rsidR="00704DA3" w:rsidRDefault="00704DA3" w:rsidP="00704DA3">
      <w:pPr>
        <w:tabs>
          <w:tab w:val="left" w:pos="6720"/>
        </w:tabs>
        <w:jc w:val="both"/>
      </w:pPr>
    </w:p>
    <w:p w:rsidR="00704DA3" w:rsidRDefault="00704DA3" w:rsidP="00704DA3">
      <w:pPr>
        <w:tabs>
          <w:tab w:val="left" w:pos="6720"/>
        </w:tabs>
        <w:jc w:val="both"/>
      </w:pPr>
    </w:p>
    <w:p w:rsidR="00704DA3" w:rsidRDefault="00704DA3" w:rsidP="00704DA3">
      <w:pPr>
        <w:tabs>
          <w:tab w:val="left" w:pos="6720"/>
        </w:tabs>
        <w:jc w:val="both"/>
      </w:pPr>
    </w:p>
    <w:p w:rsidR="00704DA3" w:rsidRDefault="00704DA3" w:rsidP="00704DA3">
      <w:pPr>
        <w:tabs>
          <w:tab w:val="left" w:pos="6720"/>
        </w:tabs>
        <w:jc w:val="both"/>
      </w:pPr>
    </w:p>
    <w:p w:rsidR="00704DA3" w:rsidRDefault="00704DA3" w:rsidP="00704DA3">
      <w:pPr>
        <w:jc w:val="center"/>
      </w:pPr>
      <w:r>
        <w:t xml:space="preserve">                                         </w:t>
      </w:r>
    </w:p>
    <w:p w:rsidR="00704DA3" w:rsidRDefault="00704DA3" w:rsidP="00704DA3">
      <w:pPr>
        <w:jc w:val="center"/>
      </w:pPr>
    </w:p>
    <w:p w:rsidR="00704DA3" w:rsidRDefault="00704DA3" w:rsidP="00704DA3">
      <w:pPr>
        <w:jc w:val="center"/>
      </w:pPr>
    </w:p>
    <w:p w:rsidR="00704DA3" w:rsidRDefault="00704DA3" w:rsidP="00704DA3">
      <w:pPr>
        <w:jc w:val="center"/>
      </w:pPr>
    </w:p>
    <w:p w:rsidR="00704DA3" w:rsidRDefault="00704DA3" w:rsidP="00704DA3">
      <w:pPr>
        <w:jc w:val="center"/>
      </w:pPr>
    </w:p>
    <w:p w:rsidR="00704DA3" w:rsidRDefault="00704DA3" w:rsidP="00704DA3">
      <w:pPr>
        <w:jc w:val="center"/>
      </w:pPr>
    </w:p>
    <w:p w:rsidR="00704DA3" w:rsidRDefault="00704DA3" w:rsidP="00704DA3">
      <w:pPr>
        <w:jc w:val="center"/>
      </w:pPr>
    </w:p>
    <w:p w:rsidR="00704DA3" w:rsidRDefault="00704DA3" w:rsidP="00704DA3">
      <w:pPr>
        <w:jc w:val="center"/>
      </w:pPr>
    </w:p>
    <w:p w:rsidR="00704DA3" w:rsidRDefault="00704DA3" w:rsidP="00704DA3">
      <w:pPr>
        <w:jc w:val="center"/>
      </w:pPr>
    </w:p>
    <w:p w:rsidR="00704DA3" w:rsidRDefault="00704DA3" w:rsidP="00704DA3">
      <w:pPr>
        <w:jc w:val="center"/>
      </w:pPr>
    </w:p>
    <w:p w:rsidR="00704DA3" w:rsidRDefault="00704DA3" w:rsidP="00704DA3">
      <w:pPr>
        <w:jc w:val="center"/>
      </w:pPr>
    </w:p>
    <w:p w:rsidR="00704DA3" w:rsidRPr="00F23A7C" w:rsidRDefault="00704DA3" w:rsidP="00704DA3"/>
    <w:p w:rsidR="00704DA3" w:rsidRPr="00F23A7C" w:rsidRDefault="00704DA3" w:rsidP="00704DA3"/>
    <w:tbl>
      <w:tblPr>
        <w:tblStyle w:val="a6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704DA3" w:rsidTr="00704DA3">
        <w:tc>
          <w:tcPr>
            <w:tcW w:w="3905" w:type="dxa"/>
          </w:tcPr>
          <w:p w:rsidR="00704DA3" w:rsidRDefault="00704DA3" w:rsidP="00704DA3">
            <w:pPr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  <w:r w:rsidRPr="00EF2708">
              <w:rPr>
                <w:sz w:val="26"/>
                <w:szCs w:val="26"/>
              </w:rPr>
              <w:t xml:space="preserve"> </w:t>
            </w:r>
          </w:p>
          <w:p w:rsidR="00704DA3" w:rsidRPr="00104F56" w:rsidRDefault="00704DA3" w:rsidP="00704D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Муниципальной программе</w:t>
            </w:r>
          </w:p>
        </w:tc>
      </w:tr>
    </w:tbl>
    <w:p w:rsidR="00704DA3" w:rsidRDefault="00704DA3" w:rsidP="00704DA3">
      <w:r>
        <w:t xml:space="preserve">                                                                      </w:t>
      </w:r>
    </w:p>
    <w:p w:rsidR="00704DA3" w:rsidRPr="00E0668C" w:rsidRDefault="00704DA3" w:rsidP="00704DA3">
      <w:pPr>
        <w:tabs>
          <w:tab w:val="left" w:pos="6720"/>
        </w:tabs>
        <w:jc w:val="center"/>
        <w:rPr>
          <w:sz w:val="26"/>
          <w:szCs w:val="26"/>
        </w:rPr>
      </w:pPr>
      <w:r w:rsidRPr="00E0668C">
        <w:rPr>
          <w:sz w:val="26"/>
          <w:szCs w:val="26"/>
        </w:rPr>
        <w:t xml:space="preserve">Информация о ресурсном обеспечении </w:t>
      </w:r>
    </w:p>
    <w:p w:rsidR="00704DA3" w:rsidRPr="00E0668C" w:rsidRDefault="00704DA3" w:rsidP="00704DA3">
      <w:pPr>
        <w:tabs>
          <w:tab w:val="left" w:pos="6720"/>
        </w:tabs>
        <w:jc w:val="center"/>
        <w:rPr>
          <w:sz w:val="26"/>
          <w:szCs w:val="26"/>
        </w:rPr>
      </w:pPr>
      <w:r w:rsidRPr="00E0668C">
        <w:rPr>
          <w:sz w:val="26"/>
          <w:szCs w:val="26"/>
        </w:rPr>
        <w:t xml:space="preserve">муниципальной программы «Комплексное развитие коммунальной инфраструктуры Аскизского района» </w:t>
      </w:r>
    </w:p>
    <w:p w:rsidR="00704DA3" w:rsidRPr="00E0668C" w:rsidRDefault="00704DA3" w:rsidP="00704DA3">
      <w:pPr>
        <w:tabs>
          <w:tab w:val="left" w:pos="6720"/>
        </w:tabs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62"/>
        <w:gridCol w:w="10"/>
        <w:gridCol w:w="46"/>
        <w:gridCol w:w="8"/>
        <w:gridCol w:w="9"/>
        <w:gridCol w:w="22"/>
        <w:gridCol w:w="150"/>
        <w:gridCol w:w="2555"/>
        <w:gridCol w:w="1559"/>
        <w:gridCol w:w="1559"/>
        <w:gridCol w:w="1418"/>
        <w:gridCol w:w="1417"/>
        <w:gridCol w:w="1418"/>
        <w:gridCol w:w="1353"/>
      </w:tblGrid>
      <w:tr w:rsidR="00704DA3" w:rsidTr="00704DA3">
        <w:tc>
          <w:tcPr>
            <w:tcW w:w="3507" w:type="dxa"/>
            <w:gridSpan w:val="7"/>
            <w:vMerge w:val="restart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 xml:space="preserve">Наименование муниципальной программы, задачи, подпрограммы, основного мероприятия ГРБС </w:t>
            </w:r>
          </w:p>
        </w:tc>
        <w:tc>
          <w:tcPr>
            <w:tcW w:w="2555" w:type="dxa"/>
            <w:vMerge w:val="restart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8724" w:type="dxa"/>
            <w:gridSpan w:val="6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Объемы бюджетных ассигнований, тыс. рублей</w:t>
            </w:r>
          </w:p>
          <w:p w:rsidR="00704DA3" w:rsidRDefault="00704DA3" w:rsidP="00704DA3">
            <w:pPr>
              <w:tabs>
                <w:tab w:val="left" w:pos="6720"/>
              </w:tabs>
              <w:jc w:val="center"/>
            </w:pPr>
          </w:p>
        </w:tc>
      </w:tr>
      <w:tr w:rsidR="00704DA3" w:rsidTr="00704DA3">
        <w:tc>
          <w:tcPr>
            <w:tcW w:w="3507" w:type="dxa"/>
            <w:gridSpan w:val="7"/>
            <w:vMerge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</w:p>
        </w:tc>
        <w:tc>
          <w:tcPr>
            <w:tcW w:w="2555" w:type="dxa"/>
            <w:vMerge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</w:p>
        </w:tc>
        <w:tc>
          <w:tcPr>
            <w:tcW w:w="1559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2023</w:t>
            </w:r>
          </w:p>
        </w:tc>
        <w:tc>
          <w:tcPr>
            <w:tcW w:w="1418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2025</w:t>
            </w:r>
          </w:p>
        </w:tc>
        <w:tc>
          <w:tcPr>
            <w:tcW w:w="1418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2026</w:t>
            </w:r>
          </w:p>
        </w:tc>
        <w:tc>
          <w:tcPr>
            <w:tcW w:w="1353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</w:tr>
      <w:tr w:rsidR="00704DA3" w:rsidTr="00704DA3">
        <w:tc>
          <w:tcPr>
            <w:tcW w:w="3507" w:type="dxa"/>
            <w:gridSpan w:val="7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1</w:t>
            </w:r>
          </w:p>
        </w:tc>
        <w:tc>
          <w:tcPr>
            <w:tcW w:w="2555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7</w:t>
            </w:r>
          </w:p>
        </w:tc>
        <w:tc>
          <w:tcPr>
            <w:tcW w:w="1353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8</w:t>
            </w:r>
          </w:p>
        </w:tc>
      </w:tr>
      <w:tr w:rsidR="00704DA3" w:rsidTr="00704DA3">
        <w:tc>
          <w:tcPr>
            <w:tcW w:w="3507" w:type="dxa"/>
            <w:gridSpan w:val="7"/>
          </w:tcPr>
          <w:p w:rsidR="00704DA3" w:rsidRPr="00B7389A" w:rsidRDefault="00704DA3" w:rsidP="00704DA3">
            <w:pPr>
              <w:tabs>
                <w:tab w:val="left" w:pos="6720"/>
              </w:tabs>
              <w:jc w:val="both"/>
              <w:rPr>
                <w:b/>
              </w:rPr>
            </w:pPr>
            <w:r w:rsidRPr="00B7389A">
              <w:rPr>
                <w:b/>
              </w:rPr>
              <w:t>Муниципальная программа «Комплексное развитие коммунальной инфраструктуры Аскизского района»</w:t>
            </w:r>
          </w:p>
        </w:tc>
        <w:tc>
          <w:tcPr>
            <w:tcW w:w="2555" w:type="dxa"/>
          </w:tcPr>
          <w:p w:rsidR="00704DA3" w:rsidRPr="00B7389A" w:rsidRDefault="00704DA3" w:rsidP="00704DA3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</w:tcPr>
          <w:p w:rsidR="00704DA3" w:rsidRPr="00B7389A" w:rsidRDefault="00704DA3" w:rsidP="00704DA3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rFonts w:eastAsiaTheme="minorHAnsi"/>
                <w:b/>
                <w:sz w:val="26"/>
                <w:szCs w:val="26"/>
              </w:rPr>
              <w:t>99 609,20</w:t>
            </w:r>
          </w:p>
        </w:tc>
        <w:tc>
          <w:tcPr>
            <w:tcW w:w="1559" w:type="dxa"/>
          </w:tcPr>
          <w:p w:rsidR="00704DA3" w:rsidRPr="00B7389A" w:rsidRDefault="00681B81" w:rsidP="00704DA3">
            <w:pPr>
              <w:tabs>
                <w:tab w:val="left" w:pos="6720"/>
              </w:tabs>
              <w:jc w:val="center"/>
              <w:rPr>
                <w:b/>
              </w:rPr>
            </w:pPr>
            <w:r>
              <w:rPr>
                <w:b/>
              </w:rPr>
              <w:t>25 574,00</w:t>
            </w:r>
          </w:p>
        </w:tc>
        <w:tc>
          <w:tcPr>
            <w:tcW w:w="1418" w:type="dxa"/>
          </w:tcPr>
          <w:p w:rsidR="00704DA3" w:rsidRPr="00B7389A" w:rsidRDefault="00704DA3" w:rsidP="00704DA3">
            <w:pPr>
              <w:tabs>
                <w:tab w:val="left" w:pos="6720"/>
              </w:tabs>
              <w:jc w:val="center"/>
              <w:rPr>
                <w:b/>
              </w:rPr>
            </w:pPr>
            <w:r>
              <w:rPr>
                <w:b/>
              </w:rPr>
              <w:t>29 750,00</w:t>
            </w:r>
          </w:p>
        </w:tc>
        <w:tc>
          <w:tcPr>
            <w:tcW w:w="1417" w:type="dxa"/>
          </w:tcPr>
          <w:p w:rsidR="00704DA3" w:rsidRPr="00B7389A" w:rsidRDefault="00704DA3" w:rsidP="00704DA3">
            <w:pPr>
              <w:tabs>
                <w:tab w:val="left" w:pos="6720"/>
              </w:tabs>
              <w:jc w:val="center"/>
              <w:rPr>
                <w:b/>
              </w:rPr>
            </w:pPr>
            <w:r>
              <w:rPr>
                <w:b/>
              </w:rPr>
              <w:t>25 000</w:t>
            </w:r>
            <w:r w:rsidRPr="00B7389A">
              <w:rPr>
                <w:b/>
              </w:rPr>
              <w:t>,00</w:t>
            </w:r>
          </w:p>
        </w:tc>
        <w:tc>
          <w:tcPr>
            <w:tcW w:w="1418" w:type="dxa"/>
          </w:tcPr>
          <w:p w:rsidR="00704DA3" w:rsidRPr="00B7389A" w:rsidRDefault="00704DA3" w:rsidP="00704DA3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  <w:tc>
          <w:tcPr>
            <w:tcW w:w="1353" w:type="dxa"/>
          </w:tcPr>
          <w:p w:rsidR="00704DA3" w:rsidRPr="00B7389A" w:rsidRDefault="00704DA3" w:rsidP="00704DA3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B7389A" w:rsidRDefault="00704DA3" w:rsidP="00704DA3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  <w:rPr>
                <w:rFonts w:eastAsiaTheme="minorHAnsi"/>
                <w:sz w:val="26"/>
                <w:szCs w:val="26"/>
              </w:rPr>
            </w:pPr>
            <w:r w:rsidRPr="0013040F">
              <w:rPr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24 502,50</w:t>
            </w:r>
          </w:p>
        </w:tc>
        <w:tc>
          <w:tcPr>
            <w:tcW w:w="1417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353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EF2708" w:rsidRDefault="00704DA3" w:rsidP="00704DA3"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rPr>
                <w:sz w:val="26"/>
                <w:szCs w:val="26"/>
              </w:rPr>
              <w:t>64 961,70</w:t>
            </w:r>
          </w:p>
        </w:tc>
        <w:tc>
          <w:tcPr>
            <w:tcW w:w="1559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11 400,00</w:t>
            </w:r>
          </w:p>
        </w:tc>
        <w:tc>
          <w:tcPr>
            <w:tcW w:w="1418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5 247,50</w:t>
            </w:r>
          </w:p>
        </w:tc>
        <w:tc>
          <w:tcPr>
            <w:tcW w:w="1417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25 000,00</w:t>
            </w:r>
          </w:p>
        </w:tc>
        <w:tc>
          <w:tcPr>
            <w:tcW w:w="1418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EF2708" w:rsidRDefault="00704DA3" w:rsidP="00704DA3"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rPr>
                <w:sz w:val="26"/>
                <w:szCs w:val="26"/>
              </w:rPr>
              <w:t>34 647,50</w:t>
            </w:r>
          </w:p>
        </w:tc>
        <w:tc>
          <w:tcPr>
            <w:tcW w:w="1559" w:type="dxa"/>
          </w:tcPr>
          <w:p w:rsidR="00704DA3" w:rsidRDefault="00681B81" w:rsidP="00704DA3">
            <w:pPr>
              <w:tabs>
                <w:tab w:val="left" w:pos="6720"/>
              </w:tabs>
              <w:jc w:val="center"/>
            </w:pPr>
            <w:r>
              <w:t>14 174</w:t>
            </w:r>
            <w:r w:rsidR="00704DA3">
              <w:t>,00</w:t>
            </w:r>
          </w:p>
        </w:tc>
        <w:tc>
          <w:tcPr>
            <w:tcW w:w="1418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3507" w:type="dxa"/>
            <w:gridSpan w:val="7"/>
          </w:tcPr>
          <w:p w:rsidR="00704DA3" w:rsidRPr="00B7389A" w:rsidRDefault="00704DA3" w:rsidP="00704DA3">
            <w:pPr>
              <w:tabs>
                <w:tab w:val="left" w:pos="6720"/>
              </w:tabs>
              <w:jc w:val="both"/>
              <w:rPr>
                <w:b/>
              </w:rPr>
            </w:pPr>
            <w:r w:rsidRPr="00B7389A">
              <w:rPr>
                <w:b/>
                <w:color w:val="000000"/>
              </w:rPr>
              <w:t>Развитие объектов и систем коммунальной инфраструктуры Аскизского района</w:t>
            </w:r>
          </w:p>
        </w:tc>
        <w:tc>
          <w:tcPr>
            <w:tcW w:w="2555" w:type="dxa"/>
          </w:tcPr>
          <w:p w:rsidR="00704DA3" w:rsidRPr="00B7389A" w:rsidRDefault="00704DA3" w:rsidP="00704DA3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</w:tcPr>
          <w:p w:rsidR="00704DA3" w:rsidRPr="00B7389A" w:rsidRDefault="00704DA3" w:rsidP="00704DA3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50 301,70</w:t>
            </w:r>
          </w:p>
        </w:tc>
        <w:tc>
          <w:tcPr>
            <w:tcW w:w="1559" w:type="dxa"/>
          </w:tcPr>
          <w:p w:rsidR="00704DA3" w:rsidRPr="00B7389A" w:rsidRDefault="00681B81" w:rsidP="00704DA3">
            <w:pPr>
              <w:tabs>
                <w:tab w:val="left" w:pos="6720"/>
              </w:tabs>
              <w:jc w:val="center"/>
              <w:rPr>
                <w:b/>
              </w:rPr>
            </w:pPr>
            <w:r>
              <w:rPr>
                <w:b/>
              </w:rPr>
              <w:t>24 174</w:t>
            </w:r>
            <w:r w:rsidR="00704DA3" w:rsidRPr="00B7389A">
              <w:rPr>
                <w:b/>
              </w:rPr>
              <w:t>,00</w:t>
            </w:r>
          </w:p>
        </w:tc>
        <w:tc>
          <w:tcPr>
            <w:tcW w:w="1418" w:type="dxa"/>
          </w:tcPr>
          <w:p w:rsidR="00704DA3" w:rsidRPr="00B7389A" w:rsidRDefault="00704DA3" w:rsidP="00704DA3">
            <w:pPr>
              <w:tabs>
                <w:tab w:val="left" w:pos="6720"/>
              </w:tabs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  <w:tc>
          <w:tcPr>
            <w:tcW w:w="1417" w:type="dxa"/>
          </w:tcPr>
          <w:p w:rsidR="00704DA3" w:rsidRPr="00B7389A" w:rsidRDefault="00704DA3" w:rsidP="00704DA3">
            <w:pPr>
              <w:tabs>
                <w:tab w:val="left" w:pos="6720"/>
              </w:tabs>
              <w:jc w:val="center"/>
              <w:rPr>
                <w:b/>
              </w:rPr>
            </w:pPr>
            <w:r>
              <w:rPr>
                <w:b/>
              </w:rPr>
              <w:t>25 000</w:t>
            </w:r>
            <w:r w:rsidRPr="00B7389A">
              <w:rPr>
                <w:b/>
              </w:rPr>
              <w:t>,00</w:t>
            </w:r>
          </w:p>
        </w:tc>
        <w:tc>
          <w:tcPr>
            <w:tcW w:w="1418" w:type="dxa"/>
          </w:tcPr>
          <w:p w:rsidR="00704DA3" w:rsidRPr="00B7389A" w:rsidRDefault="00704DA3" w:rsidP="00704DA3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  <w:tc>
          <w:tcPr>
            <w:tcW w:w="1353" w:type="dxa"/>
          </w:tcPr>
          <w:p w:rsidR="00704DA3" w:rsidRPr="00B7389A" w:rsidRDefault="00704DA3" w:rsidP="00704DA3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B7389A" w:rsidRDefault="00704DA3" w:rsidP="00704DA3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  <w:rPr>
                <w:rFonts w:eastAsiaTheme="minorHAnsi"/>
                <w:sz w:val="26"/>
                <w:szCs w:val="26"/>
              </w:rPr>
            </w:pPr>
            <w:r w:rsidRPr="0013040F">
              <w:rPr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353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EF2708" w:rsidRDefault="00704DA3" w:rsidP="00704DA3"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</w:tcPr>
          <w:p w:rsidR="00704DA3" w:rsidRPr="00104F56" w:rsidRDefault="00704DA3" w:rsidP="00704DA3">
            <w:pPr>
              <w:tabs>
                <w:tab w:val="left" w:pos="6720"/>
              </w:tabs>
              <w:jc w:val="center"/>
            </w:pPr>
            <w:r w:rsidRPr="00104F56">
              <w:t>34 990,00</w:t>
            </w:r>
          </w:p>
        </w:tc>
        <w:tc>
          <w:tcPr>
            <w:tcW w:w="1559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10 000,00</w:t>
            </w:r>
          </w:p>
        </w:tc>
        <w:tc>
          <w:tcPr>
            <w:tcW w:w="1418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5 000,00</w:t>
            </w:r>
          </w:p>
        </w:tc>
        <w:tc>
          <w:tcPr>
            <w:tcW w:w="1417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25 000,00</w:t>
            </w:r>
          </w:p>
        </w:tc>
        <w:tc>
          <w:tcPr>
            <w:tcW w:w="1418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EF2708" w:rsidRDefault="00704DA3" w:rsidP="00704DA3"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</w:tcPr>
          <w:p w:rsidR="00704DA3" w:rsidRPr="00104F56" w:rsidRDefault="00704DA3" w:rsidP="00704DA3">
            <w:pPr>
              <w:tabs>
                <w:tab w:val="left" w:pos="6720"/>
              </w:tabs>
              <w:jc w:val="center"/>
            </w:pPr>
            <w:r w:rsidRPr="00104F56">
              <w:t>15 311,70</w:t>
            </w:r>
          </w:p>
        </w:tc>
        <w:tc>
          <w:tcPr>
            <w:tcW w:w="1559" w:type="dxa"/>
          </w:tcPr>
          <w:p w:rsidR="00704DA3" w:rsidRDefault="00681B81" w:rsidP="00704DA3">
            <w:pPr>
              <w:tabs>
                <w:tab w:val="left" w:pos="6720"/>
              </w:tabs>
              <w:jc w:val="center"/>
            </w:pPr>
            <w:r>
              <w:t>14 174</w:t>
            </w:r>
            <w:r w:rsidR="00704DA3">
              <w:t>,00</w:t>
            </w:r>
          </w:p>
        </w:tc>
        <w:tc>
          <w:tcPr>
            <w:tcW w:w="1418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3507" w:type="dxa"/>
            <w:gridSpan w:val="7"/>
          </w:tcPr>
          <w:p w:rsidR="00704DA3" w:rsidRPr="00EF2708" w:rsidRDefault="00704DA3" w:rsidP="00704DA3">
            <w:pPr>
              <w:rPr>
                <w:b/>
              </w:rPr>
            </w:pPr>
            <w:r>
              <w:t>1. Капитальный ремонт систем теплоснабжения, водоснабжения, приобретение оборудования, материалов</w:t>
            </w:r>
          </w:p>
        </w:tc>
        <w:tc>
          <w:tcPr>
            <w:tcW w:w="2555" w:type="dxa"/>
          </w:tcPr>
          <w:p w:rsidR="00704DA3" w:rsidRPr="00EF2708" w:rsidRDefault="00704DA3" w:rsidP="00704DA3">
            <w:pPr>
              <w:rPr>
                <w:b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704DA3" w:rsidRPr="00DF5494" w:rsidRDefault="00704DA3" w:rsidP="00704DA3">
            <w:pPr>
              <w:jc w:val="center"/>
            </w:pPr>
            <w:r>
              <w:t>32 446,40</w:t>
            </w:r>
          </w:p>
        </w:tc>
        <w:tc>
          <w:tcPr>
            <w:tcW w:w="1559" w:type="dxa"/>
            <w:vAlign w:val="center"/>
          </w:tcPr>
          <w:p w:rsidR="00704DA3" w:rsidRPr="00D55641" w:rsidRDefault="00704DA3" w:rsidP="00704DA3">
            <w:pPr>
              <w:jc w:val="center"/>
              <w:rPr>
                <w:b/>
              </w:rPr>
            </w:pPr>
            <w:r>
              <w:t>10 000,00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  <w:rPr>
                <w:b/>
              </w:rPr>
            </w:pPr>
            <w:r>
              <w:t>5 000,00</w:t>
            </w:r>
          </w:p>
        </w:tc>
        <w:tc>
          <w:tcPr>
            <w:tcW w:w="1417" w:type="dxa"/>
            <w:vAlign w:val="center"/>
          </w:tcPr>
          <w:p w:rsidR="00704DA3" w:rsidRPr="00D55641" w:rsidRDefault="00704DA3" w:rsidP="00704DA3">
            <w:pPr>
              <w:jc w:val="center"/>
              <w:rPr>
                <w:b/>
              </w:rPr>
            </w:pPr>
            <w:r>
              <w:t>25 000,00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Pr="00D55641" w:rsidRDefault="00704DA3" w:rsidP="00704DA3">
            <w:pPr>
              <w:jc w:val="center"/>
              <w:rPr>
                <w:b/>
              </w:rPr>
            </w:pPr>
            <w: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B7389A" w:rsidRDefault="00704DA3" w:rsidP="00704DA3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  <w:rPr>
                <w:rFonts w:eastAsiaTheme="minorHAnsi"/>
                <w:sz w:val="26"/>
                <w:szCs w:val="26"/>
              </w:rPr>
            </w:pPr>
            <w:r w:rsidRPr="0013040F">
              <w:rPr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7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353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EF2708" w:rsidRDefault="00704DA3" w:rsidP="00704DA3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704DA3" w:rsidRPr="00DF5494" w:rsidRDefault="00704DA3" w:rsidP="00704DA3">
            <w:pPr>
              <w:jc w:val="center"/>
            </w:pPr>
            <w:r>
              <w:t>32 121,79</w:t>
            </w:r>
          </w:p>
        </w:tc>
        <w:tc>
          <w:tcPr>
            <w:tcW w:w="1559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10 000,00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5 000,00</w:t>
            </w:r>
          </w:p>
        </w:tc>
        <w:tc>
          <w:tcPr>
            <w:tcW w:w="1417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25 000,00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EF2708" w:rsidRDefault="00704DA3" w:rsidP="00704DA3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DA3" w:rsidRPr="00DF5494" w:rsidRDefault="00704DA3" w:rsidP="00704DA3">
            <w:pPr>
              <w:jc w:val="center"/>
            </w:pPr>
            <w:r>
              <w:t>324,61</w:t>
            </w:r>
          </w:p>
        </w:tc>
        <w:tc>
          <w:tcPr>
            <w:tcW w:w="1559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3357" w:type="dxa"/>
            <w:gridSpan w:val="6"/>
          </w:tcPr>
          <w:p w:rsidR="00704DA3" w:rsidRPr="00B94000" w:rsidRDefault="00704DA3" w:rsidP="00704DA3">
            <w:r w:rsidRPr="00B94000">
              <w:t>2.</w:t>
            </w:r>
            <w:r>
              <w:t xml:space="preserve"> Разработка проектно-сметной документации, в </w:t>
            </w:r>
            <w:proofErr w:type="spellStart"/>
            <w:r>
              <w:t>т.ч</w:t>
            </w:r>
            <w:proofErr w:type="spellEnd"/>
            <w:r>
              <w:t xml:space="preserve">. выполнение технико-экономических обоснований, </w:t>
            </w:r>
            <w:proofErr w:type="spellStart"/>
            <w:r>
              <w:t>предпроектные</w:t>
            </w:r>
            <w:proofErr w:type="spellEnd"/>
            <w:r>
              <w:t xml:space="preserve">, проектно-изыскательские и проектные работы («Реконструкция системы водоснабжения с. Аскиз», «Строительство сетей теплоснабжения с. Аскиз», установка узлов учета) </w:t>
            </w:r>
            <w:r w:rsidRPr="00B94000">
              <w:t xml:space="preserve"> </w:t>
            </w:r>
          </w:p>
        </w:tc>
        <w:tc>
          <w:tcPr>
            <w:tcW w:w="2705" w:type="dxa"/>
            <w:gridSpan w:val="2"/>
          </w:tcPr>
          <w:p w:rsidR="00704DA3" w:rsidRPr="00EF2708" w:rsidRDefault="00704DA3" w:rsidP="00704DA3">
            <w:pPr>
              <w:rPr>
                <w:b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DA3" w:rsidRPr="00D61527" w:rsidRDefault="00704DA3" w:rsidP="00704DA3">
            <w:pPr>
              <w:jc w:val="center"/>
            </w:pPr>
            <w:r>
              <w:t>2</w:t>
            </w:r>
            <w:r>
              <w:rPr>
                <w:lang w:val="en-US"/>
              </w:rPr>
              <w:t xml:space="preserve"> </w:t>
            </w:r>
            <w:r>
              <w:t>391,20</w:t>
            </w:r>
          </w:p>
        </w:tc>
        <w:tc>
          <w:tcPr>
            <w:tcW w:w="1559" w:type="dxa"/>
            <w:vAlign w:val="center"/>
          </w:tcPr>
          <w:p w:rsidR="00704DA3" w:rsidRPr="00B94000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Pr="00D55641" w:rsidRDefault="00704DA3" w:rsidP="00704DA3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Pr="00D55641" w:rsidRDefault="00704DA3" w:rsidP="00704DA3">
            <w:pPr>
              <w:jc w:val="center"/>
              <w:rPr>
                <w:b/>
              </w:rPr>
            </w:pPr>
            <w: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B7389A" w:rsidRDefault="00704DA3" w:rsidP="00704DA3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  <w:rPr>
                <w:rFonts w:eastAsiaTheme="minorHAnsi"/>
                <w:sz w:val="26"/>
                <w:szCs w:val="26"/>
              </w:rPr>
            </w:pPr>
            <w:r w:rsidRPr="0013040F">
              <w:rPr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7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353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EF2708" w:rsidRDefault="00704DA3" w:rsidP="00704DA3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DA3" w:rsidRPr="00D61527" w:rsidRDefault="00704DA3" w:rsidP="00704DA3">
            <w:pPr>
              <w:jc w:val="center"/>
            </w:pPr>
            <w:r>
              <w:t>2</w:t>
            </w:r>
            <w:r>
              <w:rPr>
                <w:lang w:val="en-US"/>
              </w:rPr>
              <w:t xml:space="preserve"> </w:t>
            </w:r>
            <w:r>
              <w:t>367,24</w:t>
            </w:r>
          </w:p>
        </w:tc>
        <w:tc>
          <w:tcPr>
            <w:tcW w:w="1559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EF2708" w:rsidRDefault="00704DA3" w:rsidP="00704DA3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DA3" w:rsidRPr="00D61527" w:rsidRDefault="00704DA3" w:rsidP="00704DA3">
            <w:pPr>
              <w:jc w:val="center"/>
            </w:pPr>
            <w:r>
              <w:t>23,96</w:t>
            </w:r>
          </w:p>
        </w:tc>
        <w:tc>
          <w:tcPr>
            <w:tcW w:w="1559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3326" w:type="dxa"/>
            <w:gridSpan w:val="4"/>
          </w:tcPr>
          <w:p w:rsidR="00704DA3" w:rsidRPr="00900C1A" w:rsidRDefault="00704DA3" w:rsidP="00704DA3">
            <w:pPr>
              <w:jc w:val="both"/>
            </w:pPr>
            <w:r w:rsidRPr="00900C1A">
              <w:t xml:space="preserve">3. </w:t>
            </w:r>
            <w:r>
              <w:t>Обследование и аудит систем коммунальной инфраструктуры, выполнение гидравлических расчетов, выдача экспертных заключений</w:t>
            </w:r>
          </w:p>
        </w:tc>
        <w:tc>
          <w:tcPr>
            <w:tcW w:w="2736" w:type="dxa"/>
            <w:gridSpan w:val="4"/>
          </w:tcPr>
          <w:p w:rsidR="00704DA3" w:rsidRPr="00EF2708" w:rsidRDefault="00704DA3" w:rsidP="00704DA3">
            <w:pPr>
              <w:jc w:val="both"/>
              <w:rPr>
                <w:b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DA3" w:rsidRPr="00D61527" w:rsidRDefault="00704DA3" w:rsidP="00704DA3">
            <w:pPr>
              <w:jc w:val="center"/>
            </w:pPr>
            <w:r>
              <w:t>152,50</w:t>
            </w:r>
          </w:p>
        </w:tc>
        <w:tc>
          <w:tcPr>
            <w:tcW w:w="1559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B7389A" w:rsidRDefault="00704DA3" w:rsidP="00704DA3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  <w:rPr>
                <w:rFonts w:eastAsiaTheme="minorHAnsi"/>
                <w:sz w:val="26"/>
                <w:szCs w:val="26"/>
              </w:rPr>
            </w:pPr>
            <w:r w:rsidRPr="0013040F">
              <w:rPr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7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353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EF2708" w:rsidRDefault="00704DA3" w:rsidP="00704DA3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DA3" w:rsidRPr="00D61527" w:rsidRDefault="00704DA3" w:rsidP="00704DA3">
            <w:pPr>
              <w:jc w:val="center"/>
            </w:pPr>
            <w:r w:rsidRPr="00D61527">
              <w:t>150,97</w:t>
            </w:r>
          </w:p>
        </w:tc>
        <w:tc>
          <w:tcPr>
            <w:tcW w:w="1559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EF2708" w:rsidRDefault="00704DA3" w:rsidP="00704DA3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DA3" w:rsidRPr="00D61527" w:rsidRDefault="00704DA3" w:rsidP="00704DA3">
            <w:pPr>
              <w:jc w:val="center"/>
            </w:pPr>
            <w:r>
              <w:t>1,53</w:t>
            </w:r>
          </w:p>
        </w:tc>
        <w:tc>
          <w:tcPr>
            <w:tcW w:w="1559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3318" w:type="dxa"/>
            <w:gridSpan w:val="3"/>
          </w:tcPr>
          <w:p w:rsidR="00704DA3" w:rsidRPr="002A1C70" w:rsidRDefault="00704DA3" w:rsidP="00704DA3">
            <w:pPr>
              <w:jc w:val="both"/>
            </w:pPr>
            <w:r>
              <w:t xml:space="preserve">4. </w:t>
            </w:r>
            <w:r w:rsidRPr="002A1C70">
              <w:t xml:space="preserve">Обследование системы </w:t>
            </w:r>
            <w:r>
              <w:t>в</w:t>
            </w:r>
            <w:r w:rsidRPr="002A1C70">
              <w:t xml:space="preserve">одоснабжения с. </w:t>
            </w:r>
            <w:proofErr w:type="spellStart"/>
            <w:r w:rsidRPr="002A1C70">
              <w:t>Пуланколь</w:t>
            </w:r>
            <w:proofErr w:type="spellEnd"/>
          </w:p>
        </w:tc>
        <w:tc>
          <w:tcPr>
            <w:tcW w:w="2744" w:type="dxa"/>
            <w:gridSpan w:val="5"/>
          </w:tcPr>
          <w:p w:rsidR="00704DA3" w:rsidRPr="00EF2708" w:rsidRDefault="00704DA3" w:rsidP="00704DA3">
            <w:pPr>
              <w:jc w:val="both"/>
              <w:rPr>
                <w:b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DA3" w:rsidRPr="00D61527" w:rsidRDefault="00704DA3" w:rsidP="00704DA3">
            <w:pPr>
              <w:jc w:val="center"/>
            </w:pPr>
            <w:r w:rsidRPr="00D61527">
              <w:t>353,6</w:t>
            </w:r>
          </w:p>
        </w:tc>
        <w:tc>
          <w:tcPr>
            <w:tcW w:w="1559" w:type="dxa"/>
            <w:vAlign w:val="center"/>
          </w:tcPr>
          <w:p w:rsidR="00704DA3" w:rsidRDefault="00681B81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Default="00681B81" w:rsidP="00704DA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Default="00681B81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Default="00681B81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Default="00681B81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B7389A" w:rsidRDefault="00704DA3" w:rsidP="00704DA3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  <w:rPr>
                <w:rFonts w:eastAsiaTheme="minorHAnsi"/>
                <w:sz w:val="26"/>
                <w:szCs w:val="26"/>
              </w:rPr>
            </w:pPr>
            <w:r w:rsidRPr="0013040F">
              <w:rPr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7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353" w:type="dxa"/>
          </w:tcPr>
          <w:p w:rsidR="00704DA3" w:rsidRPr="0013040F" w:rsidRDefault="00704DA3" w:rsidP="00704DA3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EF2708" w:rsidRDefault="00704DA3" w:rsidP="00704DA3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DA3" w:rsidRPr="00D61527" w:rsidRDefault="00704DA3" w:rsidP="00704DA3">
            <w:pPr>
              <w:jc w:val="center"/>
            </w:pPr>
            <w:r w:rsidRPr="00D61527">
              <w:t>350,0</w:t>
            </w:r>
          </w:p>
        </w:tc>
        <w:tc>
          <w:tcPr>
            <w:tcW w:w="1559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EF2708" w:rsidRDefault="00704DA3" w:rsidP="00704DA3">
            <w:pPr>
              <w:jc w:val="both"/>
            </w:pPr>
            <w:r w:rsidRPr="00EF2708">
              <w:rPr>
                <w:b/>
              </w:rPr>
              <w:lastRenderedPageBreak/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DA3" w:rsidRPr="00D61527" w:rsidRDefault="00704DA3" w:rsidP="00704DA3">
            <w:pPr>
              <w:jc w:val="center"/>
            </w:pPr>
            <w:r w:rsidRPr="00D61527">
              <w:t>3,60</w:t>
            </w:r>
          </w:p>
        </w:tc>
        <w:tc>
          <w:tcPr>
            <w:tcW w:w="1559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3335" w:type="dxa"/>
            <w:gridSpan w:val="5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5. Реализация мероприятий, направленных на п</w:t>
            </w:r>
            <w:r w:rsidRPr="008F1058">
              <w:t>редоставление субсидии</w:t>
            </w:r>
            <w:r>
              <w:t xml:space="preserve"> юридическим лицам (в сфере коммунального хозяйства)</w:t>
            </w:r>
            <w:r w:rsidRPr="008F1058">
              <w:t xml:space="preserve"> на </w:t>
            </w:r>
            <w:r>
              <w:t>финансовое обеспечение затрат в связи с выполнением работ, оказанием услуг</w:t>
            </w:r>
          </w:p>
        </w:tc>
        <w:tc>
          <w:tcPr>
            <w:tcW w:w="2727" w:type="dxa"/>
            <w:gridSpan w:val="3"/>
          </w:tcPr>
          <w:p w:rsidR="00704DA3" w:rsidRPr="002A1C70" w:rsidRDefault="00704DA3" w:rsidP="00704DA3">
            <w:pPr>
              <w:tabs>
                <w:tab w:val="left" w:pos="6720"/>
              </w:tabs>
              <w:jc w:val="center"/>
            </w:pPr>
            <w:r w:rsidRPr="002A1C70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4DA3" w:rsidRPr="00D61527" w:rsidRDefault="00704DA3" w:rsidP="00704DA3">
            <w:pPr>
              <w:jc w:val="center"/>
            </w:pPr>
            <w:r w:rsidRPr="00D61527">
              <w:t xml:space="preserve">14 958,0 </w:t>
            </w:r>
          </w:p>
        </w:tc>
        <w:tc>
          <w:tcPr>
            <w:tcW w:w="1559" w:type="dxa"/>
            <w:vAlign w:val="center"/>
          </w:tcPr>
          <w:p w:rsidR="00704DA3" w:rsidRPr="008F1058" w:rsidRDefault="00681B81" w:rsidP="00704DA3">
            <w:pPr>
              <w:jc w:val="center"/>
              <w:rPr>
                <w:b/>
              </w:rPr>
            </w:pPr>
            <w:r>
              <w:t>8 627</w:t>
            </w:r>
            <w:r w:rsidR="00704DA3">
              <w:t>,00</w:t>
            </w:r>
          </w:p>
        </w:tc>
        <w:tc>
          <w:tcPr>
            <w:tcW w:w="1418" w:type="dxa"/>
            <w:vAlign w:val="center"/>
          </w:tcPr>
          <w:p w:rsidR="00704DA3" w:rsidRDefault="00704DA3" w:rsidP="00704DA3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Default="00704DA3" w:rsidP="00704DA3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Default="00704DA3" w:rsidP="00704DA3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Default="00704DA3" w:rsidP="00704DA3">
            <w:pPr>
              <w:jc w:val="center"/>
              <w:rPr>
                <w:b/>
              </w:rPr>
            </w:pPr>
            <w: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B7389A" w:rsidRDefault="00704DA3" w:rsidP="00704DA3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  <w:rPr>
                <w:rFonts w:eastAsiaTheme="minorHAnsi"/>
                <w:sz w:val="26"/>
                <w:szCs w:val="26"/>
              </w:rPr>
            </w:pPr>
            <w:r w:rsidRPr="001F7242">
              <w:rPr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7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353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681B81" w:rsidRDefault="00704DA3" w:rsidP="00704DA3">
            <w:pPr>
              <w:jc w:val="both"/>
            </w:pPr>
            <w:r w:rsidRPr="00681B81">
              <w:rPr>
                <w:b/>
              </w:rPr>
              <w:t xml:space="preserve">- </w:t>
            </w:r>
            <w:r w:rsidRPr="00681B81">
              <w:t>республиканский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681B81" w:rsidRDefault="00704DA3" w:rsidP="00704DA3">
            <w:pPr>
              <w:jc w:val="both"/>
            </w:pPr>
            <w:r w:rsidRPr="00681B81">
              <w:rPr>
                <w:b/>
              </w:rPr>
              <w:t>-</w:t>
            </w:r>
            <w:r w:rsidRPr="00681B81">
              <w:t xml:space="preserve"> районный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4DA3" w:rsidRPr="00D55641" w:rsidRDefault="00704DA3" w:rsidP="00704DA3">
            <w:pPr>
              <w:jc w:val="center"/>
            </w:pPr>
            <w:r>
              <w:t>14 958,0</w:t>
            </w:r>
          </w:p>
        </w:tc>
        <w:tc>
          <w:tcPr>
            <w:tcW w:w="1559" w:type="dxa"/>
            <w:vAlign w:val="center"/>
          </w:tcPr>
          <w:p w:rsidR="00704DA3" w:rsidRPr="00D55641" w:rsidRDefault="00681B81" w:rsidP="00704DA3">
            <w:pPr>
              <w:jc w:val="center"/>
            </w:pPr>
            <w:r>
              <w:t>8 627</w:t>
            </w:r>
            <w:r w:rsidR="00704DA3">
              <w:t>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3272" w:type="dxa"/>
            <w:gridSpan w:val="2"/>
          </w:tcPr>
          <w:p w:rsidR="00704DA3" w:rsidRPr="00822137" w:rsidRDefault="00704DA3" w:rsidP="00704DA3">
            <w:pPr>
              <w:jc w:val="both"/>
              <w:rPr>
                <w:sz w:val="22"/>
                <w:szCs w:val="22"/>
              </w:rPr>
            </w:pPr>
            <w:r w:rsidRPr="00822137">
              <w:rPr>
                <w:sz w:val="22"/>
                <w:szCs w:val="22"/>
              </w:rPr>
              <w:t xml:space="preserve">6. </w:t>
            </w:r>
            <w:r w:rsidRPr="00681B81">
              <w:t>Прочие мероприятия в области коммунального хозяйства</w:t>
            </w:r>
          </w:p>
        </w:tc>
        <w:tc>
          <w:tcPr>
            <w:tcW w:w="2790" w:type="dxa"/>
            <w:gridSpan w:val="6"/>
          </w:tcPr>
          <w:p w:rsidR="00704DA3" w:rsidRPr="002D5EA8" w:rsidRDefault="00704DA3" w:rsidP="00704DA3">
            <w:pPr>
              <w:jc w:val="both"/>
              <w:rPr>
                <w:b/>
                <w:sz w:val="22"/>
                <w:szCs w:val="22"/>
              </w:rPr>
            </w:pPr>
            <w:r w:rsidRPr="002A1C70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704DA3" w:rsidRDefault="00704DA3" w:rsidP="00704DA3">
            <w:pPr>
              <w:jc w:val="center"/>
            </w:pPr>
            <w:r>
              <w:t>5 547,00</w:t>
            </w:r>
          </w:p>
        </w:tc>
        <w:tc>
          <w:tcPr>
            <w:tcW w:w="1418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681B81" w:rsidRDefault="00704DA3" w:rsidP="00704DA3">
            <w:pPr>
              <w:tabs>
                <w:tab w:val="left" w:pos="6720"/>
              </w:tabs>
              <w:rPr>
                <w:b/>
              </w:rPr>
            </w:pPr>
            <w:r w:rsidRPr="00681B81">
              <w:rPr>
                <w:b/>
              </w:rPr>
              <w:t xml:space="preserve">- </w:t>
            </w:r>
            <w:r w:rsidRPr="00681B81">
              <w:t>федеральный бюджет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  <w:rPr>
                <w:rFonts w:eastAsiaTheme="minorHAnsi"/>
                <w:sz w:val="26"/>
                <w:szCs w:val="26"/>
              </w:rPr>
            </w:pPr>
            <w:r w:rsidRPr="001F7242">
              <w:rPr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7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353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681B81" w:rsidRDefault="00704DA3" w:rsidP="00704DA3">
            <w:pPr>
              <w:jc w:val="both"/>
            </w:pPr>
            <w:r w:rsidRPr="00681B81">
              <w:rPr>
                <w:b/>
              </w:rPr>
              <w:t xml:space="preserve">- </w:t>
            </w:r>
            <w:r w:rsidRPr="00681B81">
              <w:t>республиканский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681B81" w:rsidRDefault="00704DA3" w:rsidP="00704DA3">
            <w:pPr>
              <w:jc w:val="both"/>
            </w:pPr>
            <w:r w:rsidRPr="00681B81">
              <w:rPr>
                <w:b/>
              </w:rPr>
              <w:t>-</w:t>
            </w:r>
            <w:r w:rsidRPr="00681B81">
              <w:t xml:space="preserve"> районный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5 547,00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3272" w:type="dxa"/>
            <w:gridSpan w:val="2"/>
          </w:tcPr>
          <w:p w:rsidR="00704DA3" w:rsidRPr="00B7389A" w:rsidRDefault="00704DA3" w:rsidP="00704DA3">
            <w:pPr>
              <w:jc w:val="both"/>
              <w:rPr>
                <w:b/>
              </w:rPr>
            </w:pPr>
            <w:r w:rsidRPr="00B7389A">
              <w:rPr>
                <w:b/>
                <w:color w:val="000000"/>
                <w:sz w:val="26"/>
                <w:szCs w:val="26"/>
              </w:rPr>
              <w:t xml:space="preserve">«Чистая вода»  </w:t>
            </w:r>
          </w:p>
          <w:p w:rsidR="00704DA3" w:rsidRPr="00B7389A" w:rsidRDefault="00704DA3" w:rsidP="00704DA3">
            <w:pPr>
              <w:ind w:firstLine="708"/>
            </w:pPr>
          </w:p>
        </w:tc>
        <w:tc>
          <w:tcPr>
            <w:tcW w:w="2790" w:type="dxa"/>
            <w:gridSpan w:val="6"/>
          </w:tcPr>
          <w:p w:rsidR="00704DA3" w:rsidRPr="00B7389A" w:rsidRDefault="00704DA3" w:rsidP="00704DA3">
            <w:pPr>
              <w:jc w:val="both"/>
              <w:rPr>
                <w:b/>
              </w:rPr>
            </w:pPr>
            <w:r w:rsidRPr="00B7389A">
              <w:rPr>
                <w:b/>
              </w:rPr>
              <w:t>МКУ «Управление коммунального хозяйства Администрации</w:t>
            </w:r>
          </w:p>
        </w:tc>
        <w:tc>
          <w:tcPr>
            <w:tcW w:w="1559" w:type="dxa"/>
            <w:vAlign w:val="center"/>
          </w:tcPr>
          <w:p w:rsidR="00704DA3" w:rsidRPr="00B7389A" w:rsidRDefault="00704DA3" w:rsidP="00704DA3">
            <w:pPr>
              <w:jc w:val="center"/>
              <w:rPr>
                <w:b/>
              </w:rPr>
            </w:pPr>
            <w:r w:rsidRPr="00B7389A">
              <w:rPr>
                <w:b/>
              </w:rPr>
              <w:t>49</w:t>
            </w:r>
            <w:r>
              <w:rPr>
                <w:b/>
                <w:lang w:val="en-US"/>
              </w:rPr>
              <w:t xml:space="preserve"> </w:t>
            </w:r>
            <w:r w:rsidRPr="00B7389A">
              <w:rPr>
                <w:b/>
              </w:rPr>
              <w:t>307,50</w:t>
            </w:r>
          </w:p>
        </w:tc>
        <w:tc>
          <w:tcPr>
            <w:tcW w:w="1559" w:type="dxa"/>
            <w:vAlign w:val="center"/>
          </w:tcPr>
          <w:p w:rsidR="00704DA3" w:rsidRPr="00B7389A" w:rsidRDefault="00704DA3" w:rsidP="00704DA3">
            <w:pPr>
              <w:jc w:val="center"/>
              <w:rPr>
                <w:b/>
              </w:rPr>
            </w:pPr>
            <w:r w:rsidRPr="00B7389A">
              <w:rPr>
                <w:b/>
              </w:rPr>
              <w:t>1 400,00</w:t>
            </w:r>
          </w:p>
        </w:tc>
        <w:tc>
          <w:tcPr>
            <w:tcW w:w="1418" w:type="dxa"/>
            <w:vAlign w:val="center"/>
          </w:tcPr>
          <w:p w:rsidR="00704DA3" w:rsidRPr="00B7389A" w:rsidRDefault="00704DA3" w:rsidP="00704DA3">
            <w:pPr>
              <w:jc w:val="center"/>
              <w:rPr>
                <w:b/>
              </w:rPr>
            </w:pPr>
            <w:r>
              <w:rPr>
                <w:b/>
              </w:rPr>
              <w:t>24 750,00</w:t>
            </w:r>
          </w:p>
        </w:tc>
        <w:tc>
          <w:tcPr>
            <w:tcW w:w="1417" w:type="dxa"/>
            <w:vAlign w:val="center"/>
          </w:tcPr>
          <w:p w:rsidR="00704DA3" w:rsidRPr="00B7389A" w:rsidRDefault="00704DA3" w:rsidP="00704DA3">
            <w:pPr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704DA3" w:rsidRPr="00B7389A" w:rsidRDefault="00704DA3" w:rsidP="00704DA3">
            <w:pPr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  <w:tc>
          <w:tcPr>
            <w:tcW w:w="1353" w:type="dxa"/>
            <w:vAlign w:val="center"/>
          </w:tcPr>
          <w:p w:rsidR="00704DA3" w:rsidRPr="00B7389A" w:rsidRDefault="00704DA3" w:rsidP="00704DA3">
            <w:pPr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681B81" w:rsidRDefault="00704DA3" w:rsidP="00704DA3">
            <w:pPr>
              <w:tabs>
                <w:tab w:val="left" w:pos="6720"/>
              </w:tabs>
              <w:rPr>
                <w:b/>
              </w:rPr>
            </w:pPr>
            <w:r w:rsidRPr="00681B81">
              <w:rPr>
                <w:b/>
              </w:rPr>
              <w:t xml:space="preserve">- </w:t>
            </w:r>
            <w:r w:rsidRPr="00681B81">
              <w:t>федеральный бюджет</w:t>
            </w:r>
          </w:p>
        </w:tc>
        <w:tc>
          <w:tcPr>
            <w:tcW w:w="1559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  <w:rPr>
                <w:rFonts w:eastAsiaTheme="minorHAnsi"/>
                <w:sz w:val="26"/>
                <w:szCs w:val="26"/>
              </w:rPr>
            </w:pPr>
            <w:r w:rsidRPr="001F7242">
              <w:rPr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>
              <w:t>24 502,50</w:t>
            </w:r>
          </w:p>
        </w:tc>
        <w:tc>
          <w:tcPr>
            <w:tcW w:w="1417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353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</w:tr>
      <w:tr w:rsidR="00704DA3" w:rsidTr="00704DA3">
        <w:trPr>
          <w:trHeight w:val="299"/>
        </w:trPr>
        <w:tc>
          <w:tcPr>
            <w:tcW w:w="6062" w:type="dxa"/>
            <w:gridSpan w:val="8"/>
          </w:tcPr>
          <w:p w:rsidR="00704DA3" w:rsidRPr="00681B81" w:rsidRDefault="00704DA3" w:rsidP="00704DA3">
            <w:pPr>
              <w:jc w:val="both"/>
            </w:pPr>
            <w:r w:rsidRPr="00681B81">
              <w:rPr>
                <w:b/>
              </w:rPr>
              <w:t xml:space="preserve">- </w:t>
            </w:r>
            <w:r w:rsidRPr="00681B81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704DA3" w:rsidRDefault="00704DA3" w:rsidP="00704DA3">
            <w:pPr>
              <w:jc w:val="center"/>
            </w:pPr>
            <w:r>
              <w:t>29</w:t>
            </w:r>
            <w:r>
              <w:rPr>
                <w:lang w:val="en-US"/>
              </w:rPr>
              <w:t xml:space="preserve"> </w:t>
            </w:r>
            <w:r>
              <w:t>971,70</w:t>
            </w:r>
          </w:p>
        </w:tc>
        <w:tc>
          <w:tcPr>
            <w:tcW w:w="1559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1 400,00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247,50</w:t>
            </w:r>
          </w:p>
        </w:tc>
        <w:tc>
          <w:tcPr>
            <w:tcW w:w="1417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681B81" w:rsidRDefault="00704DA3" w:rsidP="00704DA3">
            <w:pPr>
              <w:jc w:val="both"/>
            </w:pPr>
            <w:r w:rsidRPr="00681B81">
              <w:rPr>
                <w:b/>
              </w:rPr>
              <w:t>-</w:t>
            </w:r>
            <w:r w:rsidRPr="00681B81"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704DA3" w:rsidRDefault="00704DA3" w:rsidP="00704DA3">
            <w:pPr>
              <w:jc w:val="center"/>
            </w:pPr>
            <w:r>
              <w:t>19</w:t>
            </w:r>
            <w:r>
              <w:rPr>
                <w:lang w:val="en-US"/>
              </w:rPr>
              <w:t xml:space="preserve"> </w:t>
            </w:r>
            <w:r>
              <w:t>335,80</w:t>
            </w:r>
          </w:p>
        </w:tc>
        <w:tc>
          <w:tcPr>
            <w:tcW w:w="1559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3272" w:type="dxa"/>
            <w:gridSpan w:val="2"/>
          </w:tcPr>
          <w:p w:rsidR="00704DA3" w:rsidRPr="006B67C8" w:rsidRDefault="00704DA3" w:rsidP="00704DA3">
            <w:pPr>
              <w:tabs>
                <w:tab w:val="left" w:pos="6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2D5EA8">
              <w:t>Реконструкция системы водоснабжения с</w:t>
            </w:r>
            <w:r>
              <w:t>. Пуланколь</w:t>
            </w:r>
          </w:p>
        </w:tc>
        <w:tc>
          <w:tcPr>
            <w:tcW w:w="2790" w:type="dxa"/>
            <w:gridSpan w:val="6"/>
          </w:tcPr>
          <w:p w:rsidR="00704DA3" w:rsidRPr="0099772F" w:rsidRDefault="00704DA3" w:rsidP="00704DA3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704DA3" w:rsidRPr="006319DB" w:rsidRDefault="00704DA3" w:rsidP="00704DA3">
            <w:pPr>
              <w:jc w:val="center"/>
              <w:rPr>
                <w:b/>
              </w:rPr>
            </w:pPr>
            <w:r w:rsidRPr="006319DB">
              <w:t>30 274,50</w:t>
            </w:r>
          </w:p>
        </w:tc>
        <w:tc>
          <w:tcPr>
            <w:tcW w:w="1559" w:type="dxa"/>
            <w:vAlign w:val="center"/>
          </w:tcPr>
          <w:p w:rsidR="00704DA3" w:rsidRPr="00E0668C" w:rsidRDefault="00704DA3" w:rsidP="00704DA3">
            <w:pPr>
              <w:jc w:val="center"/>
            </w:pPr>
            <w:r w:rsidRPr="00E0668C">
              <w:t>0,00</w:t>
            </w:r>
          </w:p>
        </w:tc>
        <w:tc>
          <w:tcPr>
            <w:tcW w:w="1418" w:type="dxa"/>
            <w:vAlign w:val="center"/>
          </w:tcPr>
          <w:p w:rsidR="00704DA3" w:rsidRPr="00E0668C" w:rsidRDefault="00704DA3" w:rsidP="00704DA3">
            <w:pPr>
              <w:jc w:val="center"/>
            </w:pPr>
            <w:r w:rsidRPr="00E0668C">
              <w:t>0,00</w:t>
            </w:r>
          </w:p>
        </w:tc>
        <w:tc>
          <w:tcPr>
            <w:tcW w:w="1417" w:type="dxa"/>
            <w:vAlign w:val="center"/>
          </w:tcPr>
          <w:p w:rsidR="00704DA3" w:rsidRPr="00E0668C" w:rsidRDefault="00704DA3" w:rsidP="00704DA3">
            <w:pPr>
              <w:jc w:val="center"/>
            </w:pPr>
            <w:r w:rsidRPr="00E0668C">
              <w:t>0,00</w:t>
            </w:r>
          </w:p>
        </w:tc>
        <w:tc>
          <w:tcPr>
            <w:tcW w:w="1418" w:type="dxa"/>
            <w:vAlign w:val="center"/>
          </w:tcPr>
          <w:p w:rsidR="00704DA3" w:rsidRPr="00E0668C" w:rsidRDefault="00704DA3" w:rsidP="00704DA3">
            <w:pPr>
              <w:jc w:val="center"/>
            </w:pPr>
            <w:r w:rsidRPr="00E0668C">
              <w:t>0,00</w:t>
            </w:r>
          </w:p>
        </w:tc>
        <w:tc>
          <w:tcPr>
            <w:tcW w:w="1353" w:type="dxa"/>
            <w:vAlign w:val="center"/>
          </w:tcPr>
          <w:p w:rsidR="00704DA3" w:rsidRPr="00E0668C" w:rsidRDefault="00704DA3" w:rsidP="00704DA3">
            <w:pPr>
              <w:jc w:val="center"/>
            </w:pPr>
            <w:r w:rsidRPr="00E0668C"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EF2708" w:rsidRDefault="00704DA3" w:rsidP="00704DA3">
            <w:pPr>
              <w:jc w:val="both"/>
            </w:pPr>
            <w:r w:rsidRPr="00EF2708">
              <w:rPr>
                <w:b/>
              </w:rPr>
              <w:lastRenderedPageBreak/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704DA3" w:rsidRPr="006319DB" w:rsidRDefault="00704DA3" w:rsidP="00704DA3">
            <w:pPr>
              <w:jc w:val="center"/>
            </w:pPr>
            <w:r w:rsidRPr="006319DB">
              <w:t>29 971,70</w:t>
            </w:r>
          </w:p>
        </w:tc>
        <w:tc>
          <w:tcPr>
            <w:tcW w:w="1559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EF2708" w:rsidRDefault="00704DA3" w:rsidP="00704DA3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704DA3" w:rsidRPr="006319DB" w:rsidRDefault="00704DA3" w:rsidP="00704DA3">
            <w:pPr>
              <w:jc w:val="center"/>
            </w:pPr>
            <w:r w:rsidRPr="006319DB">
              <w:t>302,80</w:t>
            </w:r>
          </w:p>
        </w:tc>
        <w:tc>
          <w:tcPr>
            <w:tcW w:w="1559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3262" w:type="dxa"/>
          </w:tcPr>
          <w:p w:rsidR="00704DA3" w:rsidRPr="00EF2708" w:rsidRDefault="00704DA3" w:rsidP="00704DA3">
            <w:pPr>
              <w:rPr>
                <w:b/>
              </w:rPr>
            </w:pPr>
            <w:r>
              <w:t>2. Обеспечение бесперебойного водоснабжения и водоотведения в поселениях Аскизского района</w:t>
            </w:r>
          </w:p>
        </w:tc>
        <w:tc>
          <w:tcPr>
            <w:tcW w:w="2800" w:type="dxa"/>
            <w:gridSpan w:val="7"/>
          </w:tcPr>
          <w:p w:rsidR="00704DA3" w:rsidRPr="00EF2708" w:rsidRDefault="00704DA3" w:rsidP="00704DA3">
            <w:pPr>
              <w:jc w:val="both"/>
              <w:rPr>
                <w:b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704DA3" w:rsidRDefault="00704DA3" w:rsidP="00704DA3">
            <w:pPr>
              <w:jc w:val="center"/>
            </w:pPr>
            <w:r>
              <w:t>19 033,00</w:t>
            </w:r>
          </w:p>
        </w:tc>
        <w:tc>
          <w:tcPr>
            <w:tcW w:w="1559" w:type="dxa"/>
            <w:vAlign w:val="center"/>
          </w:tcPr>
          <w:p w:rsidR="00704DA3" w:rsidRDefault="00704DA3" w:rsidP="00704DA3">
            <w:pPr>
              <w:jc w:val="center"/>
            </w:pPr>
            <w:r>
              <w:t>1 400, 00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24 750,00</w:t>
            </w:r>
          </w:p>
        </w:tc>
        <w:tc>
          <w:tcPr>
            <w:tcW w:w="1417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Pr="00D55641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B7389A" w:rsidRDefault="00704DA3" w:rsidP="00704DA3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  <w:rPr>
                <w:rFonts w:eastAsiaTheme="minorHAnsi"/>
                <w:sz w:val="26"/>
                <w:szCs w:val="26"/>
              </w:rPr>
            </w:pPr>
            <w:r w:rsidRPr="001F7242">
              <w:rPr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>
              <w:t>24 502,50</w:t>
            </w:r>
          </w:p>
        </w:tc>
        <w:tc>
          <w:tcPr>
            <w:tcW w:w="1417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353" w:type="dxa"/>
          </w:tcPr>
          <w:p w:rsidR="00704DA3" w:rsidRPr="001F7242" w:rsidRDefault="00704DA3" w:rsidP="00704DA3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EF2708" w:rsidRDefault="00704DA3" w:rsidP="00704DA3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704DA3" w:rsidRDefault="00704DA3" w:rsidP="00704DA3">
            <w:pPr>
              <w:jc w:val="center"/>
            </w:pPr>
            <w:r>
              <w:t>1 400,00</w:t>
            </w:r>
          </w:p>
        </w:tc>
        <w:tc>
          <w:tcPr>
            <w:tcW w:w="1418" w:type="dxa"/>
            <w:vAlign w:val="center"/>
          </w:tcPr>
          <w:p w:rsidR="00704DA3" w:rsidRDefault="00704DA3" w:rsidP="00704DA3">
            <w:pPr>
              <w:jc w:val="center"/>
            </w:pPr>
            <w:r>
              <w:t>247,50</w:t>
            </w:r>
          </w:p>
        </w:tc>
        <w:tc>
          <w:tcPr>
            <w:tcW w:w="1417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</w:tr>
      <w:tr w:rsidR="00704DA3" w:rsidTr="00704DA3">
        <w:tc>
          <w:tcPr>
            <w:tcW w:w="6062" w:type="dxa"/>
            <w:gridSpan w:val="8"/>
          </w:tcPr>
          <w:p w:rsidR="00704DA3" w:rsidRPr="00EF2708" w:rsidRDefault="00704DA3" w:rsidP="00704DA3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704DA3" w:rsidRDefault="00704DA3" w:rsidP="00704DA3">
            <w:pPr>
              <w:jc w:val="center"/>
            </w:pPr>
            <w:r>
              <w:t>19 033,00</w:t>
            </w:r>
          </w:p>
        </w:tc>
        <w:tc>
          <w:tcPr>
            <w:tcW w:w="1559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704DA3" w:rsidRDefault="00704DA3" w:rsidP="00704DA3">
            <w:pPr>
              <w:jc w:val="center"/>
            </w:pPr>
            <w:r>
              <w:t>0,00</w:t>
            </w:r>
          </w:p>
        </w:tc>
      </w:tr>
    </w:tbl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Default="00704DA3" w:rsidP="00704DA3">
      <w:pPr>
        <w:rPr>
          <w:sz w:val="26"/>
          <w:szCs w:val="26"/>
        </w:rPr>
      </w:pPr>
    </w:p>
    <w:p w:rsidR="00704DA3" w:rsidRPr="00EF2708" w:rsidRDefault="00704DA3" w:rsidP="00704DA3">
      <w:pPr>
        <w:rPr>
          <w:sz w:val="26"/>
          <w:szCs w:val="26"/>
        </w:rPr>
      </w:pPr>
    </w:p>
    <w:tbl>
      <w:tblPr>
        <w:tblStyle w:val="a6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704DA3" w:rsidTr="00704DA3">
        <w:tc>
          <w:tcPr>
            <w:tcW w:w="3763" w:type="dxa"/>
          </w:tcPr>
          <w:p w:rsidR="00704DA3" w:rsidRDefault="00704DA3" w:rsidP="00704DA3">
            <w:pPr>
              <w:rPr>
                <w:sz w:val="26"/>
                <w:szCs w:val="26"/>
              </w:rPr>
            </w:pPr>
          </w:p>
          <w:p w:rsidR="00704DA3" w:rsidRDefault="00704DA3" w:rsidP="00704DA3">
            <w:pPr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t xml:space="preserve">Приложение № 3 </w:t>
            </w:r>
          </w:p>
          <w:p w:rsidR="00704DA3" w:rsidRDefault="00704DA3" w:rsidP="00704D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Муниципальной программе</w:t>
            </w:r>
          </w:p>
        </w:tc>
      </w:tr>
    </w:tbl>
    <w:p w:rsidR="00704DA3" w:rsidRDefault="00704DA3" w:rsidP="00704DA3"/>
    <w:p w:rsidR="00704DA3" w:rsidRPr="00242244" w:rsidRDefault="00704DA3" w:rsidP="00704DA3">
      <w:pPr>
        <w:tabs>
          <w:tab w:val="left" w:pos="6720"/>
        </w:tabs>
        <w:jc w:val="center"/>
        <w:rPr>
          <w:sz w:val="26"/>
          <w:szCs w:val="26"/>
        </w:rPr>
      </w:pPr>
      <w:r w:rsidRPr="00242244">
        <w:rPr>
          <w:sz w:val="26"/>
          <w:szCs w:val="26"/>
        </w:rPr>
        <w:t xml:space="preserve">Перечень целевых показателей </w:t>
      </w:r>
    </w:p>
    <w:p w:rsidR="00704DA3" w:rsidRPr="00242244" w:rsidRDefault="00704DA3" w:rsidP="00704DA3">
      <w:pPr>
        <w:tabs>
          <w:tab w:val="left" w:pos="6720"/>
        </w:tabs>
        <w:jc w:val="center"/>
        <w:rPr>
          <w:sz w:val="26"/>
          <w:szCs w:val="26"/>
        </w:rPr>
      </w:pPr>
      <w:r w:rsidRPr="00242244">
        <w:rPr>
          <w:sz w:val="26"/>
          <w:szCs w:val="26"/>
        </w:rPr>
        <w:t xml:space="preserve">муниципальной программы «Комплексное развитие коммунальной инфраструктуры Аскизского района» </w:t>
      </w:r>
    </w:p>
    <w:p w:rsidR="00704DA3" w:rsidRDefault="00704DA3" w:rsidP="00704DA3">
      <w:pPr>
        <w:tabs>
          <w:tab w:val="left" w:pos="6720"/>
        </w:tabs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2126"/>
        <w:gridCol w:w="1560"/>
        <w:gridCol w:w="1559"/>
        <w:gridCol w:w="1701"/>
        <w:gridCol w:w="1559"/>
        <w:gridCol w:w="1495"/>
      </w:tblGrid>
      <w:tr w:rsidR="00704DA3" w:rsidTr="00704DA3">
        <w:tc>
          <w:tcPr>
            <w:tcW w:w="540" w:type="dxa"/>
            <w:vMerge w:val="restart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6" w:type="dxa"/>
            <w:vMerge w:val="restart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0000" w:type="dxa"/>
            <w:gridSpan w:val="6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Значение показателя</w:t>
            </w:r>
          </w:p>
        </w:tc>
      </w:tr>
      <w:tr w:rsidR="00704DA3" w:rsidTr="00704DA3">
        <w:tc>
          <w:tcPr>
            <w:tcW w:w="540" w:type="dxa"/>
            <w:vMerge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</w:p>
        </w:tc>
        <w:tc>
          <w:tcPr>
            <w:tcW w:w="4246" w:type="dxa"/>
            <w:vMerge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</w:p>
        </w:tc>
        <w:tc>
          <w:tcPr>
            <w:tcW w:w="2126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proofErr w:type="gramStart"/>
            <w:r>
              <w:t>базовое</w:t>
            </w:r>
            <w:proofErr w:type="gramEnd"/>
            <w:r>
              <w:t xml:space="preserve"> (2022 год)</w:t>
            </w:r>
          </w:p>
        </w:tc>
        <w:tc>
          <w:tcPr>
            <w:tcW w:w="1560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2023</w:t>
            </w:r>
          </w:p>
        </w:tc>
        <w:tc>
          <w:tcPr>
            <w:tcW w:w="1559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2024</w:t>
            </w:r>
          </w:p>
        </w:tc>
        <w:tc>
          <w:tcPr>
            <w:tcW w:w="1701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2025</w:t>
            </w:r>
          </w:p>
        </w:tc>
        <w:tc>
          <w:tcPr>
            <w:tcW w:w="1559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2026</w:t>
            </w:r>
          </w:p>
        </w:tc>
        <w:tc>
          <w:tcPr>
            <w:tcW w:w="1495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2027</w:t>
            </w:r>
          </w:p>
        </w:tc>
      </w:tr>
      <w:tr w:rsidR="00704DA3" w:rsidTr="00704DA3">
        <w:tc>
          <w:tcPr>
            <w:tcW w:w="540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1</w:t>
            </w:r>
          </w:p>
        </w:tc>
        <w:tc>
          <w:tcPr>
            <w:tcW w:w="4246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7</w:t>
            </w:r>
          </w:p>
        </w:tc>
        <w:tc>
          <w:tcPr>
            <w:tcW w:w="1495" w:type="dxa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8</w:t>
            </w:r>
          </w:p>
        </w:tc>
      </w:tr>
      <w:tr w:rsidR="00704DA3" w:rsidTr="00704DA3">
        <w:tc>
          <w:tcPr>
            <w:tcW w:w="14786" w:type="dxa"/>
            <w:gridSpan w:val="8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Муниципальная программа «Комплексное развитие коммунальной инфраструктуры Аскизского района»</w:t>
            </w:r>
          </w:p>
          <w:p w:rsidR="00704DA3" w:rsidRDefault="00704DA3" w:rsidP="00704DA3">
            <w:pPr>
              <w:tabs>
                <w:tab w:val="left" w:pos="6720"/>
              </w:tabs>
              <w:jc w:val="center"/>
            </w:pPr>
          </w:p>
        </w:tc>
      </w:tr>
      <w:tr w:rsidR="00704DA3" w:rsidTr="00704DA3">
        <w:tc>
          <w:tcPr>
            <w:tcW w:w="14786" w:type="dxa"/>
            <w:gridSpan w:val="8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t>Задача 1 «</w:t>
            </w:r>
            <w:r w:rsidRPr="00AA4F92">
              <w:rPr>
                <w:color w:val="000000"/>
                <w:sz w:val="26"/>
                <w:szCs w:val="26"/>
              </w:rPr>
              <w:t>О</w:t>
            </w:r>
            <w:r w:rsidRPr="00AA4F92">
              <w:rPr>
                <w:sz w:val="26"/>
                <w:szCs w:val="26"/>
              </w:rPr>
              <w:t>беспечение надежности функционирования систем коммунальной инфраструктуры</w:t>
            </w:r>
            <w:r>
              <w:t>»</w:t>
            </w:r>
          </w:p>
        </w:tc>
      </w:tr>
      <w:tr w:rsidR="00704DA3" w:rsidTr="00704DA3">
        <w:tc>
          <w:tcPr>
            <w:tcW w:w="14786" w:type="dxa"/>
            <w:gridSpan w:val="8"/>
          </w:tcPr>
          <w:p w:rsidR="00704DA3" w:rsidRPr="003E1EA8" w:rsidRDefault="00704DA3" w:rsidP="00704DA3">
            <w:pPr>
              <w:tabs>
                <w:tab w:val="left" w:pos="6720"/>
              </w:tabs>
              <w:jc w:val="center"/>
              <w:rPr>
                <w:i/>
              </w:rPr>
            </w:pPr>
            <w:r w:rsidRPr="003E1EA8">
              <w:rPr>
                <w:i/>
                <w:color w:val="000000"/>
                <w:sz w:val="26"/>
                <w:szCs w:val="26"/>
              </w:rPr>
              <w:t>Развитие объектов и систем коммунальной инфраструктуры Аскизского района</w:t>
            </w:r>
          </w:p>
        </w:tc>
      </w:tr>
      <w:tr w:rsidR="00704DA3" w:rsidTr="00704DA3">
        <w:tc>
          <w:tcPr>
            <w:tcW w:w="540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1</w:t>
            </w:r>
          </w:p>
        </w:tc>
        <w:tc>
          <w:tcPr>
            <w:tcW w:w="4246" w:type="dxa"/>
          </w:tcPr>
          <w:p w:rsidR="00704DA3" w:rsidRPr="005C1106" w:rsidRDefault="00704DA3" w:rsidP="00704DA3">
            <w:pPr>
              <w:pStyle w:val="a7"/>
              <w:shd w:val="clear" w:color="auto" w:fill="FFFFFF"/>
              <w:spacing w:after="192"/>
              <w:contextualSpacing/>
            </w:pPr>
            <w:r w:rsidRPr="005C1106">
              <w:t>Показатель</w:t>
            </w:r>
            <w:proofErr w:type="gramStart"/>
            <w:r w:rsidRPr="005C1106">
              <w:t>1</w:t>
            </w:r>
            <w:proofErr w:type="gramEnd"/>
            <w:r w:rsidRPr="005C1106">
              <w:t xml:space="preserve"> Уровень износа тепловых сетей     </w:t>
            </w:r>
          </w:p>
        </w:tc>
        <w:tc>
          <w:tcPr>
            <w:tcW w:w="2126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45%</w:t>
            </w:r>
          </w:p>
        </w:tc>
        <w:tc>
          <w:tcPr>
            <w:tcW w:w="1560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44%</w:t>
            </w:r>
          </w:p>
        </w:tc>
        <w:tc>
          <w:tcPr>
            <w:tcW w:w="1559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43%</w:t>
            </w:r>
          </w:p>
        </w:tc>
        <w:tc>
          <w:tcPr>
            <w:tcW w:w="1701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42%</w:t>
            </w:r>
          </w:p>
        </w:tc>
        <w:tc>
          <w:tcPr>
            <w:tcW w:w="1559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41%</w:t>
            </w:r>
          </w:p>
        </w:tc>
        <w:tc>
          <w:tcPr>
            <w:tcW w:w="1495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40%</w:t>
            </w:r>
          </w:p>
        </w:tc>
      </w:tr>
      <w:tr w:rsidR="00704DA3" w:rsidTr="00704DA3">
        <w:tc>
          <w:tcPr>
            <w:tcW w:w="540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2</w:t>
            </w:r>
          </w:p>
        </w:tc>
        <w:tc>
          <w:tcPr>
            <w:tcW w:w="4246" w:type="dxa"/>
          </w:tcPr>
          <w:p w:rsidR="00704DA3" w:rsidRPr="005C1106" w:rsidRDefault="00704DA3" w:rsidP="00704DA3">
            <w:pPr>
              <w:pStyle w:val="a7"/>
              <w:shd w:val="clear" w:color="auto" w:fill="FFFFFF"/>
              <w:spacing w:after="192"/>
              <w:contextualSpacing/>
            </w:pPr>
            <w:r>
              <w:t>Показатель 2 Уровень износа сетей</w:t>
            </w:r>
            <w:r w:rsidRPr="005C1106">
              <w:t xml:space="preserve"> водоснабжения</w:t>
            </w:r>
          </w:p>
        </w:tc>
        <w:tc>
          <w:tcPr>
            <w:tcW w:w="2126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40%</w:t>
            </w:r>
          </w:p>
        </w:tc>
        <w:tc>
          <w:tcPr>
            <w:tcW w:w="1560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39%</w:t>
            </w:r>
          </w:p>
        </w:tc>
        <w:tc>
          <w:tcPr>
            <w:tcW w:w="1559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38%</w:t>
            </w:r>
          </w:p>
        </w:tc>
        <w:tc>
          <w:tcPr>
            <w:tcW w:w="1701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37%</w:t>
            </w:r>
          </w:p>
        </w:tc>
        <w:tc>
          <w:tcPr>
            <w:tcW w:w="1559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36%</w:t>
            </w:r>
          </w:p>
        </w:tc>
        <w:tc>
          <w:tcPr>
            <w:tcW w:w="1495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35%</w:t>
            </w:r>
          </w:p>
        </w:tc>
      </w:tr>
      <w:tr w:rsidR="00704DA3" w:rsidTr="00704DA3">
        <w:tc>
          <w:tcPr>
            <w:tcW w:w="540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3</w:t>
            </w:r>
          </w:p>
        </w:tc>
        <w:tc>
          <w:tcPr>
            <w:tcW w:w="4246" w:type="dxa"/>
          </w:tcPr>
          <w:p w:rsidR="00704DA3" w:rsidRPr="005C1106" w:rsidRDefault="00704DA3" w:rsidP="00704DA3">
            <w:pPr>
              <w:pStyle w:val="a7"/>
              <w:shd w:val="clear" w:color="auto" w:fill="FFFFFF"/>
              <w:spacing w:after="192"/>
              <w:contextualSpacing/>
            </w:pPr>
            <w:r>
              <w:t>Показатель 3 Уровень износа водозаборов</w:t>
            </w:r>
          </w:p>
        </w:tc>
        <w:tc>
          <w:tcPr>
            <w:tcW w:w="2126" w:type="dxa"/>
          </w:tcPr>
          <w:p w:rsidR="00704DA3" w:rsidRPr="004305FA" w:rsidRDefault="00704DA3" w:rsidP="00704DA3">
            <w:pPr>
              <w:tabs>
                <w:tab w:val="left" w:pos="6720"/>
              </w:tabs>
              <w:jc w:val="both"/>
            </w:pPr>
            <w:r w:rsidRPr="004305FA">
              <w:t>56,92%</w:t>
            </w:r>
          </w:p>
        </w:tc>
        <w:tc>
          <w:tcPr>
            <w:tcW w:w="1560" w:type="dxa"/>
          </w:tcPr>
          <w:p w:rsidR="00704DA3" w:rsidRPr="004305FA" w:rsidRDefault="00704DA3" w:rsidP="00704DA3">
            <w:pPr>
              <w:tabs>
                <w:tab w:val="left" w:pos="6720"/>
              </w:tabs>
              <w:jc w:val="both"/>
            </w:pPr>
            <w:r w:rsidRPr="004305FA">
              <w:t>56,92%</w:t>
            </w:r>
          </w:p>
        </w:tc>
        <w:tc>
          <w:tcPr>
            <w:tcW w:w="1559" w:type="dxa"/>
          </w:tcPr>
          <w:p w:rsidR="00704DA3" w:rsidRPr="004305FA" w:rsidRDefault="00704DA3" w:rsidP="00704DA3">
            <w:pPr>
              <w:tabs>
                <w:tab w:val="left" w:pos="6720"/>
              </w:tabs>
              <w:jc w:val="both"/>
            </w:pPr>
            <w:r w:rsidRPr="004305FA">
              <w:t>54,92%</w:t>
            </w:r>
          </w:p>
        </w:tc>
        <w:tc>
          <w:tcPr>
            <w:tcW w:w="1701" w:type="dxa"/>
          </w:tcPr>
          <w:p w:rsidR="00704DA3" w:rsidRPr="004305FA" w:rsidRDefault="00704DA3" w:rsidP="00704DA3">
            <w:pPr>
              <w:tabs>
                <w:tab w:val="left" w:pos="6720"/>
              </w:tabs>
              <w:jc w:val="both"/>
            </w:pPr>
            <w:r w:rsidRPr="004305FA">
              <w:t>53,92%</w:t>
            </w:r>
          </w:p>
        </w:tc>
        <w:tc>
          <w:tcPr>
            <w:tcW w:w="1559" w:type="dxa"/>
          </w:tcPr>
          <w:p w:rsidR="00704DA3" w:rsidRPr="004305FA" w:rsidRDefault="00704DA3" w:rsidP="00704DA3">
            <w:pPr>
              <w:tabs>
                <w:tab w:val="left" w:pos="6720"/>
              </w:tabs>
              <w:jc w:val="both"/>
            </w:pPr>
            <w:r w:rsidRPr="004305FA">
              <w:t>52,92%</w:t>
            </w:r>
          </w:p>
        </w:tc>
        <w:tc>
          <w:tcPr>
            <w:tcW w:w="1495" w:type="dxa"/>
          </w:tcPr>
          <w:p w:rsidR="00704DA3" w:rsidRPr="004305FA" w:rsidRDefault="00704DA3" w:rsidP="00704DA3">
            <w:pPr>
              <w:tabs>
                <w:tab w:val="left" w:pos="6720"/>
              </w:tabs>
              <w:jc w:val="both"/>
            </w:pPr>
            <w:r w:rsidRPr="004305FA">
              <w:t>51%</w:t>
            </w:r>
          </w:p>
        </w:tc>
      </w:tr>
      <w:tr w:rsidR="00704DA3" w:rsidTr="00704DA3">
        <w:tc>
          <w:tcPr>
            <w:tcW w:w="14786" w:type="dxa"/>
            <w:gridSpan w:val="8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>
              <w:rPr>
                <w:sz w:val="26"/>
                <w:szCs w:val="26"/>
              </w:rPr>
              <w:t xml:space="preserve">Задача 2. </w:t>
            </w:r>
            <w:r w:rsidRPr="00CC023C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704DA3" w:rsidTr="00704DA3">
        <w:tc>
          <w:tcPr>
            <w:tcW w:w="14786" w:type="dxa"/>
            <w:gridSpan w:val="8"/>
          </w:tcPr>
          <w:p w:rsidR="00704DA3" w:rsidRDefault="00704DA3" w:rsidP="00704DA3">
            <w:pPr>
              <w:tabs>
                <w:tab w:val="left" w:pos="6720"/>
              </w:tabs>
              <w:jc w:val="center"/>
            </w:pPr>
            <w:r w:rsidRPr="00731823">
              <w:rPr>
                <w:i/>
                <w:color w:val="000000"/>
                <w:sz w:val="26"/>
                <w:szCs w:val="26"/>
              </w:rPr>
              <w:t>«Чистая вода»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  </w:t>
            </w:r>
          </w:p>
        </w:tc>
      </w:tr>
      <w:tr w:rsidR="00704DA3" w:rsidTr="00704DA3">
        <w:trPr>
          <w:trHeight w:val="357"/>
        </w:trPr>
        <w:tc>
          <w:tcPr>
            <w:tcW w:w="540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4</w:t>
            </w:r>
          </w:p>
        </w:tc>
        <w:tc>
          <w:tcPr>
            <w:tcW w:w="4246" w:type="dxa"/>
          </w:tcPr>
          <w:p w:rsidR="00704DA3" w:rsidRPr="005C1106" w:rsidRDefault="00704DA3" w:rsidP="00704DA3">
            <w:pPr>
              <w:pStyle w:val="a7"/>
              <w:shd w:val="clear" w:color="auto" w:fill="FFFFFF"/>
              <w:spacing w:after="192"/>
              <w:contextualSpacing/>
            </w:pPr>
            <w:r w:rsidRPr="005C1106">
              <w:t xml:space="preserve">Показатель </w:t>
            </w:r>
            <w:r>
              <w:t>5</w:t>
            </w:r>
            <w:r w:rsidRPr="005C1106">
              <w:t xml:space="preserve"> Сокращение доли проб воды, не отвечающих по качеству нормативным требованиям</w:t>
            </w:r>
          </w:p>
        </w:tc>
        <w:tc>
          <w:tcPr>
            <w:tcW w:w="2126" w:type="dxa"/>
          </w:tcPr>
          <w:p w:rsidR="00704DA3" w:rsidRPr="004305FA" w:rsidRDefault="00704DA3" w:rsidP="00704DA3">
            <w:pPr>
              <w:tabs>
                <w:tab w:val="left" w:pos="6720"/>
              </w:tabs>
              <w:jc w:val="both"/>
            </w:pPr>
            <w:r>
              <w:t>0,5</w:t>
            </w:r>
          </w:p>
        </w:tc>
        <w:tc>
          <w:tcPr>
            <w:tcW w:w="1560" w:type="dxa"/>
          </w:tcPr>
          <w:p w:rsidR="00704DA3" w:rsidRPr="004305FA" w:rsidRDefault="00704DA3" w:rsidP="00704DA3">
            <w:pPr>
              <w:tabs>
                <w:tab w:val="left" w:pos="6720"/>
              </w:tabs>
              <w:jc w:val="both"/>
            </w:pPr>
            <w:r>
              <w:t>0,25</w:t>
            </w:r>
          </w:p>
        </w:tc>
        <w:tc>
          <w:tcPr>
            <w:tcW w:w="1559" w:type="dxa"/>
          </w:tcPr>
          <w:p w:rsidR="00704DA3" w:rsidRPr="004305FA" w:rsidRDefault="00704DA3" w:rsidP="00704DA3">
            <w:pPr>
              <w:tabs>
                <w:tab w:val="left" w:pos="6720"/>
              </w:tabs>
              <w:jc w:val="both"/>
            </w:pPr>
            <w:r>
              <w:t>0,20</w:t>
            </w:r>
          </w:p>
        </w:tc>
        <w:tc>
          <w:tcPr>
            <w:tcW w:w="1701" w:type="dxa"/>
          </w:tcPr>
          <w:p w:rsidR="00704DA3" w:rsidRPr="004305FA" w:rsidRDefault="00704DA3" w:rsidP="00704DA3">
            <w:pPr>
              <w:tabs>
                <w:tab w:val="left" w:pos="6720"/>
              </w:tabs>
              <w:jc w:val="both"/>
            </w:pPr>
            <w:r>
              <w:t>0,20</w:t>
            </w:r>
          </w:p>
        </w:tc>
        <w:tc>
          <w:tcPr>
            <w:tcW w:w="1559" w:type="dxa"/>
          </w:tcPr>
          <w:p w:rsidR="00704DA3" w:rsidRPr="004305FA" w:rsidRDefault="00704DA3" w:rsidP="00704DA3">
            <w:pPr>
              <w:tabs>
                <w:tab w:val="left" w:pos="6720"/>
              </w:tabs>
              <w:jc w:val="both"/>
            </w:pPr>
            <w:r>
              <w:t>0,15</w:t>
            </w:r>
          </w:p>
        </w:tc>
        <w:tc>
          <w:tcPr>
            <w:tcW w:w="1495" w:type="dxa"/>
          </w:tcPr>
          <w:p w:rsidR="00704DA3" w:rsidRPr="004305FA" w:rsidRDefault="00704DA3" w:rsidP="00704DA3">
            <w:pPr>
              <w:tabs>
                <w:tab w:val="left" w:pos="6720"/>
              </w:tabs>
              <w:jc w:val="both"/>
            </w:pPr>
            <w:r>
              <w:t>0,1</w:t>
            </w:r>
          </w:p>
        </w:tc>
      </w:tr>
      <w:tr w:rsidR="00704DA3" w:rsidTr="00704DA3">
        <w:trPr>
          <w:trHeight w:val="357"/>
        </w:trPr>
        <w:tc>
          <w:tcPr>
            <w:tcW w:w="540" w:type="dxa"/>
          </w:tcPr>
          <w:p w:rsidR="00704DA3" w:rsidRDefault="00704DA3" w:rsidP="00704DA3">
            <w:pPr>
              <w:tabs>
                <w:tab w:val="left" w:pos="6720"/>
              </w:tabs>
              <w:jc w:val="both"/>
            </w:pPr>
            <w:r>
              <w:t>5</w:t>
            </w:r>
          </w:p>
        </w:tc>
        <w:tc>
          <w:tcPr>
            <w:tcW w:w="4246" w:type="dxa"/>
          </w:tcPr>
          <w:p w:rsidR="00704DA3" w:rsidRDefault="00704DA3" w:rsidP="00704DA3">
            <w:pPr>
              <w:pStyle w:val="a7"/>
              <w:shd w:val="clear" w:color="auto" w:fill="FFFFFF"/>
              <w:spacing w:after="192"/>
              <w:contextualSpacing/>
            </w:pPr>
            <w:r>
              <w:t xml:space="preserve">Показатель 4 </w:t>
            </w:r>
            <w:r>
              <w:rPr>
                <w:shd w:val="clear" w:color="auto" w:fill="FFFFFF"/>
              </w:rPr>
              <w:t>К</w:t>
            </w:r>
            <w:r w:rsidRPr="0019441F">
              <w:rPr>
                <w:shd w:val="clear" w:color="auto" w:fill="FFFFFF"/>
              </w:rPr>
              <w:t>оличество аварийных ситуаций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</w:t>
            </w:r>
          </w:p>
        </w:tc>
        <w:tc>
          <w:tcPr>
            <w:tcW w:w="2126" w:type="dxa"/>
          </w:tcPr>
          <w:p w:rsidR="00704DA3" w:rsidRPr="004305FA" w:rsidRDefault="00704DA3" w:rsidP="00704DA3">
            <w:pPr>
              <w:tabs>
                <w:tab w:val="left" w:pos="6720"/>
              </w:tabs>
              <w:jc w:val="both"/>
            </w:pPr>
            <w:r>
              <w:t>4 случая</w:t>
            </w:r>
          </w:p>
        </w:tc>
        <w:tc>
          <w:tcPr>
            <w:tcW w:w="1560" w:type="dxa"/>
          </w:tcPr>
          <w:p w:rsidR="00704DA3" w:rsidRPr="004305FA" w:rsidRDefault="00704DA3" w:rsidP="00704DA3">
            <w:pPr>
              <w:tabs>
                <w:tab w:val="left" w:pos="6720"/>
              </w:tabs>
              <w:jc w:val="both"/>
            </w:pPr>
            <w:r>
              <w:t>3 случая</w:t>
            </w:r>
          </w:p>
        </w:tc>
        <w:tc>
          <w:tcPr>
            <w:tcW w:w="1559" w:type="dxa"/>
          </w:tcPr>
          <w:p w:rsidR="00704DA3" w:rsidRPr="004305FA" w:rsidRDefault="00704DA3" w:rsidP="00704DA3">
            <w:pPr>
              <w:tabs>
                <w:tab w:val="left" w:pos="6720"/>
              </w:tabs>
              <w:jc w:val="both"/>
            </w:pPr>
            <w:r>
              <w:t>2 случая</w:t>
            </w:r>
          </w:p>
        </w:tc>
        <w:tc>
          <w:tcPr>
            <w:tcW w:w="1701" w:type="dxa"/>
          </w:tcPr>
          <w:p w:rsidR="00704DA3" w:rsidRPr="004305FA" w:rsidRDefault="00704DA3" w:rsidP="00704DA3">
            <w:pPr>
              <w:tabs>
                <w:tab w:val="left" w:pos="6720"/>
              </w:tabs>
              <w:jc w:val="both"/>
            </w:pPr>
            <w:r>
              <w:t>1 случай</w:t>
            </w:r>
          </w:p>
        </w:tc>
        <w:tc>
          <w:tcPr>
            <w:tcW w:w="1559" w:type="dxa"/>
          </w:tcPr>
          <w:p w:rsidR="00704DA3" w:rsidRPr="004305FA" w:rsidRDefault="00704DA3" w:rsidP="00704DA3">
            <w:pPr>
              <w:tabs>
                <w:tab w:val="left" w:pos="6720"/>
              </w:tabs>
              <w:jc w:val="both"/>
            </w:pPr>
            <w:r>
              <w:t>0 случай</w:t>
            </w:r>
          </w:p>
        </w:tc>
        <w:tc>
          <w:tcPr>
            <w:tcW w:w="1495" w:type="dxa"/>
          </w:tcPr>
          <w:p w:rsidR="00704DA3" w:rsidRPr="004305FA" w:rsidRDefault="00704DA3" w:rsidP="00704DA3">
            <w:pPr>
              <w:tabs>
                <w:tab w:val="left" w:pos="6720"/>
              </w:tabs>
              <w:jc w:val="both"/>
            </w:pPr>
            <w:r>
              <w:t>0 случай</w:t>
            </w:r>
          </w:p>
        </w:tc>
      </w:tr>
    </w:tbl>
    <w:p w:rsidR="00704DA3" w:rsidRDefault="00704DA3" w:rsidP="00704DA3">
      <w:pPr>
        <w:tabs>
          <w:tab w:val="left" w:pos="6720"/>
        </w:tabs>
        <w:jc w:val="both"/>
      </w:pPr>
    </w:p>
    <w:p w:rsidR="00704DA3" w:rsidRPr="00C0724F" w:rsidRDefault="00704DA3" w:rsidP="00704DA3">
      <w:pPr>
        <w:tabs>
          <w:tab w:val="left" w:pos="6720"/>
        </w:tabs>
        <w:jc w:val="both"/>
      </w:pPr>
    </w:p>
    <w:p w:rsidR="00704DA3" w:rsidRDefault="00704DA3" w:rsidP="00704DA3"/>
    <w:p w:rsidR="00704DA3" w:rsidRDefault="00704DA3" w:rsidP="00704DA3"/>
    <w:p w:rsidR="000A123C" w:rsidRDefault="000A123C"/>
    <w:sectPr w:rsidR="000A123C" w:rsidSect="00704DA3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3"/>
    <w:rsid w:val="000A123C"/>
    <w:rsid w:val="002F1CC7"/>
    <w:rsid w:val="00681B81"/>
    <w:rsid w:val="00704DA3"/>
    <w:rsid w:val="007B0BB6"/>
    <w:rsid w:val="00A3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04DA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04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4DA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04DA3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704D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4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04DA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04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4DA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04DA3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704D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4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2023-04-27T07:02:00Z</cp:lastPrinted>
  <dcterms:created xsi:type="dcterms:W3CDTF">2023-04-24T08:15:00Z</dcterms:created>
  <dcterms:modified xsi:type="dcterms:W3CDTF">2023-05-02T03:19:00Z</dcterms:modified>
</cp:coreProperties>
</file>